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附件3</w:t>
      </w:r>
    </w:p>
    <w:p>
      <w:pPr>
        <w:spacing w:line="600" w:lineRule="exact"/>
        <w:jc w:val="center"/>
        <w:rPr>
          <w:rFonts w:ascii="方正小标宋_GBK" w:eastAsia="方正小标宋_GBK"/>
          <w:sz w:val="44"/>
          <w:szCs w:val="44"/>
        </w:rPr>
      </w:pPr>
      <w:r>
        <w:rPr>
          <w:rFonts w:hint="eastAsia" w:ascii="方正小标宋_GBK" w:eastAsia="方正小标宋_GBK"/>
          <w:sz w:val="44"/>
          <w:szCs w:val="44"/>
        </w:rPr>
        <w:t>202</w:t>
      </w:r>
      <w:r>
        <w:rPr>
          <w:rFonts w:hint="eastAsia" w:ascii="方正小标宋_GBK" w:eastAsia="方正小标宋_GBK"/>
          <w:sz w:val="44"/>
          <w:szCs w:val="44"/>
          <w:lang w:val="en-US" w:eastAsia="zh-CN"/>
        </w:rPr>
        <w:t>4</w:t>
      </w:r>
      <w:r>
        <w:rPr>
          <w:rFonts w:hint="eastAsia" w:ascii="方正小标宋_GBK" w:eastAsia="方正小标宋_GBK"/>
          <w:sz w:val="44"/>
          <w:szCs w:val="44"/>
        </w:rPr>
        <w:t>年</w:t>
      </w:r>
      <w:r>
        <w:rPr>
          <w:rFonts w:hint="eastAsia" w:ascii="方正小标宋_GBK" w:eastAsia="方正小标宋_GBK"/>
          <w:sz w:val="44"/>
          <w:szCs w:val="44"/>
          <w:lang w:val="en-US" w:eastAsia="zh-CN"/>
        </w:rPr>
        <w:t>1</w:t>
      </w:r>
      <w:r>
        <w:rPr>
          <w:rFonts w:hint="eastAsia" w:ascii="方正小标宋_GBK" w:eastAsia="方正小标宋_GBK"/>
          <w:sz w:val="44"/>
          <w:szCs w:val="44"/>
        </w:rPr>
        <w:t>月自考广州市各区咨询电话一览表</w:t>
      </w:r>
    </w:p>
    <w:p>
      <w:pPr>
        <w:spacing w:line="600" w:lineRule="exact"/>
        <w:jc w:val="center"/>
        <w:rPr>
          <w:rFonts w:hint="default" w:ascii="方正小标宋_GBK" w:eastAsia="方正小标宋_GBK"/>
          <w:sz w:val="44"/>
          <w:szCs w:val="44"/>
          <w:lang w:val="en-US" w:eastAsia="zh-CN"/>
        </w:rPr>
      </w:pPr>
      <w:r>
        <w:rPr>
          <w:rFonts w:hint="eastAsia" w:ascii="方正小标宋_GBK" w:eastAsia="方正小标宋_GBK"/>
          <w:sz w:val="44"/>
          <w:szCs w:val="44"/>
        </w:rPr>
        <w:t>（报名报考期间）</w:t>
      </w:r>
    </w:p>
    <w:p/>
    <w:tbl>
      <w:tblPr>
        <w:tblStyle w:val="4"/>
        <w:tblW w:w="5276" w:type="pct"/>
        <w:tblInd w:w="0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104"/>
        <w:gridCol w:w="2211"/>
        <w:gridCol w:w="4126"/>
      </w:tblGrid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644" w:type="pct"/>
            <w:tcBorders>
              <w:top w:val="outset" w:color="808080" w:sz="6" w:space="0"/>
              <w:left w:val="outset" w:color="808080" w:sz="6" w:space="0"/>
              <w:bottom w:val="outset" w:color="808080" w:sz="6" w:space="0"/>
              <w:right w:val="outset" w:color="808080" w:sz="6" w:space="0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jc w:val="center"/>
              <w:rPr>
                <w:rFonts w:ascii="黑体" w:hAnsi="黑体" w:eastAsia="黑体"/>
                <w:sz w:val="32"/>
                <w:szCs w:val="32"/>
              </w:rPr>
            </w:pPr>
            <w:r>
              <w:rPr>
                <w:rFonts w:hint="eastAsia" w:ascii="黑体" w:hAnsi="黑体" w:eastAsia="黑体"/>
                <w:sz w:val="32"/>
                <w:szCs w:val="32"/>
              </w:rPr>
              <w:t>单位名称</w:t>
            </w:r>
          </w:p>
        </w:tc>
        <w:tc>
          <w:tcPr>
            <w:tcW w:w="1171" w:type="pct"/>
            <w:tcBorders>
              <w:top w:val="outset" w:color="808080" w:sz="6" w:space="0"/>
              <w:left w:val="outset" w:color="808080" w:sz="6" w:space="0"/>
              <w:bottom w:val="outset" w:color="808080" w:sz="6" w:space="0"/>
              <w:right w:val="outset" w:color="808080" w:sz="6" w:space="0"/>
            </w:tcBorders>
            <w:vAlign w:val="center"/>
          </w:tcPr>
          <w:p>
            <w:pPr>
              <w:jc w:val="center"/>
              <w:rPr>
                <w:rFonts w:ascii="黑体" w:hAnsi="黑体" w:eastAsia="黑体"/>
                <w:sz w:val="32"/>
                <w:szCs w:val="32"/>
              </w:rPr>
            </w:pPr>
            <w:r>
              <w:rPr>
                <w:rFonts w:hint="eastAsia" w:ascii="黑体" w:hAnsi="黑体" w:eastAsia="黑体"/>
                <w:sz w:val="32"/>
                <w:szCs w:val="32"/>
              </w:rPr>
              <w:t>联系电话</w:t>
            </w:r>
          </w:p>
        </w:tc>
        <w:tc>
          <w:tcPr>
            <w:tcW w:w="2185" w:type="pct"/>
            <w:tcBorders>
              <w:top w:val="outset" w:color="808080" w:sz="6" w:space="0"/>
              <w:left w:val="outset" w:color="808080" w:sz="6" w:space="0"/>
              <w:bottom w:val="outset" w:color="808080" w:sz="6" w:space="0"/>
              <w:right w:val="outset" w:color="808080" w:sz="6" w:space="0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jc w:val="center"/>
              <w:rPr>
                <w:rFonts w:ascii="黑体" w:hAnsi="黑体" w:eastAsia="黑体"/>
                <w:sz w:val="32"/>
                <w:szCs w:val="32"/>
              </w:rPr>
            </w:pPr>
            <w:r>
              <w:rPr>
                <w:rFonts w:hint="eastAsia" w:ascii="黑体" w:hAnsi="黑体" w:eastAsia="黑体"/>
                <w:sz w:val="32"/>
                <w:szCs w:val="32"/>
              </w:rPr>
              <w:t>地　　 址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644" w:type="pct"/>
            <w:tcBorders>
              <w:top w:val="outset" w:color="808080" w:sz="6" w:space="0"/>
              <w:left w:val="outset" w:color="808080" w:sz="6" w:space="0"/>
              <w:bottom w:val="outset" w:color="808080" w:sz="6" w:space="0"/>
              <w:right w:val="outset" w:color="808080" w:sz="6" w:space="0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widowControl/>
              <w:spacing w:line="340" w:lineRule="exact"/>
              <w:jc w:val="center"/>
              <w:rPr>
                <w:rFonts w:asciiTheme="minorEastAsia" w:hAnsiTheme="minorEastAsia"/>
                <w:color w:val="auto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color w:val="auto"/>
                <w:sz w:val="24"/>
                <w:szCs w:val="24"/>
              </w:rPr>
              <w:t>广州市招生考试委员会</w:t>
            </w:r>
          </w:p>
          <w:p>
            <w:pPr>
              <w:widowControl/>
              <w:spacing w:line="340" w:lineRule="exact"/>
              <w:jc w:val="center"/>
              <w:rPr>
                <w:rFonts w:asciiTheme="minorEastAsia" w:hAnsiTheme="minorEastAsia"/>
                <w:color w:val="auto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color w:val="auto"/>
                <w:sz w:val="24"/>
                <w:szCs w:val="24"/>
              </w:rPr>
              <w:t>办公室</w:t>
            </w:r>
          </w:p>
        </w:tc>
        <w:tc>
          <w:tcPr>
            <w:tcW w:w="1171" w:type="pct"/>
            <w:tcBorders>
              <w:top w:val="outset" w:color="808080" w:sz="6" w:space="0"/>
              <w:left w:val="outset" w:color="808080" w:sz="6" w:space="0"/>
              <w:bottom w:val="outset" w:color="808080" w:sz="6" w:space="0"/>
              <w:right w:val="outset" w:color="808080" w:sz="6" w:space="0"/>
            </w:tcBorders>
            <w:vAlign w:val="center"/>
          </w:tcPr>
          <w:p>
            <w:pPr>
              <w:widowControl/>
              <w:spacing w:line="340" w:lineRule="exact"/>
              <w:jc w:val="center"/>
              <w:rPr>
                <w:rFonts w:asciiTheme="minorEastAsia" w:hAnsiTheme="minorEastAsia"/>
                <w:color w:val="auto"/>
                <w:sz w:val="24"/>
                <w:szCs w:val="24"/>
                <w:highlight w:val="yellow"/>
              </w:rPr>
            </w:pPr>
            <w:r>
              <w:rPr>
                <w:rFonts w:hint="eastAsia" w:asciiTheme="minorEastAsia" w:hAnsiTheme="minorEastAsia"/>
                <w:color w:val="auto"/>
                <w:sz w:val="24"/>
                <w:szCs w:val="24"/>
                <w:highlight w:val="none"/>
              </w:rPr>
              <w:t>020-83862072</w:t>
            </w:r>
          </w:p>
        </w:tc>
        <w:tc>
          <w:tcPr>
            <w:tcW w:w="2185" w:type="pct"/>
            <w:tcBorders>
              <w:top w:val="outset" w:color="808080" w:sz="6" w:space="0"/>
              <w:left w:val="outset" w:color="808080" w:sz="6" w:space="0"/>
              <w:bottom w:val="outset" w:color="808080" w:sz="6" w:space="0"/>
              <w:right w:val="outset" w:color="808080" w:sz="6" w:space="0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widowControl/>
              <w:spacing w:line="340" w:lineRule="exact"/>
              <w:jc w:val="center"/>
              <w:rPr>
                <w:rFonts w:hint="eastAsia" w:asciiTheme="minorEastAsia" w:hAnsiTheme="minorEastAsia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/>
                <w:color w:val="auto"/>
                <w:sz w:val="24"/>
                <w:szCs w:val="24"/>
                <w:highlight w:val="none"/>
              </w:rPr>
              <w:t>海珠区新港东路1220号</w:t>
            </w:r>
          </w:p>
          <w:p>
            <w:pPr>
              <w:widowControl/>
              <w:spacing w:line="340" w:lineRule="exact"/>
              <w:jc w:val="center"/>
              <w:rPr>
                <w:rFonts w:hint="default" w:asciiTheme="minorEastAsia" w:hAnsiTheme="minorEastAsia"/>
                <w:color w:val="4F81BD" w:themeColor="accent1"/>
                <w:sz w:val="24"/>
                <w:szCs w:val="24"/>
                <w:highlight w:val="yellow"/>
                <w:lang w:val="en-US" w:eastAsia="zh-CN"/>
                <w14:textFill>
                  <w14:solidFill>
                    <w14:schemeClr w14:val="accent1"/>
                  </w14:solidFill>
                </w14:textFill>
              </w:rPr>
            </w:pPr>
            <w:r>
              <w:rPr>
                <w:rFonts w:hint="eastAsia" w:asciiTheme="minorEastAsia" w:hAnsiTheme="minorEastAsia"/>
                <w:color w:val="auto"/>
                <w:sz w:val="24"/>
                <w:szCs w:val="24"/>
                <w:highlight w:val="none"/>
              </w:rPr>
              <w:t>万胜广场</w:t>
            </w:r>
            <w:r>
              <w:rPr>
                <w:rFonts w:hint="eastAsia" w:asciiTheme="minorEastAsia" w:hAnsiTheme="minorEastAsia"/>
                <w:color w:val="auto"/>
                <w:sz w:val="24"/>
                <w:szCs w:val="24"/>
                <w:highlight w:val="none"/>
                <w:lang w:val="en-US" w:eastAsia="zh-CN"/>
              </w:rPr>
              <w:t>商场</w:t>
            </w:r>
            <w:r>
              <w:rPr>
                <w:rFonts w:hint="eastAsia" w:asciiTheme="minorEastAsia" w:hAnsiTheme="minorEastAsia"/>
                <w:color w:val="auto"/>
                <w:sz w:val="24"/>
                <w:szCs w:val="24"/>
                <w:highlight w:val="none"/>
              </w:rPr>
              <w:t>B133铺</w:t>
            </w:r>
            <w:bookmarkStart w:id="0" w:name="_GoBack"/>
            <w:bookmarkEnd w:id="0"/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644" w:type="pct"/>
            <w:tcBorders>
              <w:top w:val="outset" w:color="808080" w:sz="6" w:space="0"/>
              <w:left w:val="outset" w:color="808080" w:sz="6" w:space="0"/>
              <w:bottom w:val="outset" w:color="808080" w:sz="6" w:space="0"/>
              <w:right w:val="outset" w:color="808080" w:sz="6" w:space="0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widowControl/>
              <w:spacing w:line="340" w:lineRule="exact"/>
              <w:jc w:val="center"/>
              <w:rPr>
                <w:rFonts w:asciiTheme="minorEastAsia" w:hAnsiTheme="minorEastAsia"/>
                <w:color w:val="auto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color w:val="auto"/>
                <w:sz w:val="24"/>
                <w:szCs w:val="24"/>
              </w:rPr>
              <w:t>荔湾区招生考试办公室</w:t>
            </w:r>
          </w:p>
        </w:tc>
        <w:tc>
          <w:tcPr>
            <w:tcW w:w="1171" w:type="pct"/>
            <w:tcBorders>
              <w:top w:val="outset" w:color="808080" w:sz="6" w:space="0"/>
              <w:left w:val="outset" w:color="808080" w:sz="6" w:space="0"/>
              <w:bottom w:val="outset" w:color="808080" w:sz="6" w:space="0"/>
              <w:right w:val="outset" w:color="808080" w:sz="6" w:space="0"/>
            </w:tcBorders>
            <w:vAlign w:val="center"/>
          </w:tcPr>
          <w:p>
            <w:pPr>
              <w:widowControl/>
              <w:spacing w:line="340" w:lineRule="exact"/>
              <w:jc w:val="center"/>
              <w:rPr>
                <w:rFonts w:asciiTheme="minorEastAsia" w:hAnsiTheme="minorEastAsia"/>
                <w:color w:val="auto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color w:val="auto"/>
                <w:sz w:val="24"/>
                <w:szCs w:val="24"/>
              </w:rPr>
              <w:t>020-</w:t>
            </w:r>
            <w:r>
              <w:rPr>
                <w:rFonts w:asciiTheme="minorEastAsia" w:hAnsiTheme="minorEastAsia"/>
                <w:color w:val="auto"/>
                <w:sz w:val="24"/>
                <w:szCs w:val="24"/>
              </w:rPr>
              <w:t>81957623</w:t>
            </w:r>
          </w:p>
        </w:tc>
        <w:tc>
          <w:tcPr>
            <w:tcW w:w="2185" w:type="pct"/>
            <w:tcBorders>
              <w:top w:val="outset" w:color="808080" w:sz="6" w:space="0"/>
              <w:left w:val="outset" w:color="808080" w:sz="6" w:space="0"/>
              <w:bottom w:val="outset" w:color="808080" w:sz="6" w:space="0"/>
              <w:right w:val="outset" w:color="808080" w:sz="6" w:space="0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widowControl/>
              <w:spacing w:line="340" w:lineRule="exact"/>
              <w:jc w:val="center"/>
              <w:rPr>
                <w:rFonts w:asciiTheme="minorEastAsia" w:hAnsiTheme="minorEastAsia"/>
                <w:color w:val="auto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color w:val="auto"/>
                <w:sz w:val="24"/>
                <w:szCs w:val="24"/>
              </w:rPr>
              <w:t>荔湾区多宝路58号荔湾区教育局</w:t>
            </w:r>
          </w:p>
          <w:p>
            <w:pPr>
              <w:widowControl/>
              <w:spacing w:line="340" w:lineRule="exact"/>
              <w:jc w:val="center"/>
              <w:rPr>
                <w:rFonts w:asciiTheme="minorEastAsia" w:hAnsiTheme="minorEastAsia"/>
                <w:color w:val="auto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color w:val="auto"/>
                <w:sz w:val="24"/>
                <w:szCs w:val="24"/>
              </w:rPr>
              <w:t>5楼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644" w:type="pct"/>
            <w:tcBorders>
              <w:top w:val="outset" w:color="808080" w:sz="6" w:space="0"/>
              <w:left w:val="outset" w:color="808080" w:sz="6" w:space="0"/>
              <w:bottom w:val="outset" w:color="808080" w:sz="6" w:space="0"/>
              <w:right w:val="outset" w:color="808080" w:sz="6" w:space="0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widowControl/>
              <w:spacing w:line="340" w:lineRule="exact"/>
              <w:jc w:val="center"/>
              <w:rPr>
                <w:rFonts w:asciiTheme="minorEastAsia" w:hAnsiTheme="minorEastAsia"/>
                <w:color w:val="auto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color w:val="auto"/>
                <w:sz w:val="24"/>
                <w:szCs w:val="24"/>
              </w:rPr>
              <w:t>越秀区招生考试办公室</w:t>
            </w:r>
          </w:p>
        </w:tc>
        <w:tc>
          <w:tcPr>
            <w:tcW w:w="1171" w:type="pct"/>
            <w:tcBorders>
              <w:top w:val="outset" w:color="808080" w:sz="6" w:space="0"/>
              <w:left w:val="outset" w:color="808080" w:sz="6" w:space="0"/>
              <w:bottom w:val="outset" w:color="808080" w:sz="6" w:space="0"/>
              <w:right w:val="outset" w:color="808080" w:sz="6" w:space="0"/>
            </w:tcBorders>
            <w:vAlign w:val="center"/>
          </w:tcPr>
          <w:p>
            <w:pPr>
              <w:widowControl/>
              <w:spacing w:line="340" w:lineRule="exact"/>
              <w:jc w:val="center"/>
              <w:rPr>
                <w:rFonts w:asciiTheme="minorEastAsia" w:hAnsiTheme="minorEastAsia"/>
                <w:color w:val="auto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color w:val="auto"/>
                <w:sz w:val="24"/>
                <w:szCs w:val="24"/>
              </w:rPr>
              <w:t>020-87678002</w:t>
            </w:r>
          </w:p>
        </w:tc>
        <w:tc>
          <w:tcPr>
            <w:tcW w:w="2185" w:type="pct"/>
            <w:tcBorders>
              <w:top w:val="outset" w:color="808080" w:sz="6" w:space="0"/>
              <w:left w:val="outset" w:color="808080" w:sz="6" w:space="0"/>
              <w:bottom w:val="outset" w:color="808080" w:sz="6" w:space="0"/>
              <w:right w:val="outset" w:color="808080" w:sz="6" w:space="0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widowControl/>
              <w:spacing w:line="340" w:lineRule="exact"/>
              <w:jc w:val="center"/>
              <w:rPr>
                <w:rFonts w:asciiTheme="minorEastAsia" w:hAnsiTheme="minorEastAsia"/>
                <w:color w:val="auto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color w:val="auto"/>
                <w:sz w:val="24"/>
                <w:szCs w:val="24"/>
              </w:rPr>
              <w:t>越秀区吉祥路32号209室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644" w:type="pct"/>
            <w:tcBorders>
              <w:top w:val="outset" w:color="808080" w:sz="6" w:space="0"/>
              <w:left w:val="outset" w:color="808080" w:sz="6" w:space="0"/>
              <w:bottom w:val="outset" w:color="808080" w:sz="6" w:space="0"/>
              <w:right w:val="outset" w:color="808080" w:sz="6" w:space="0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widowControl/>
              <w:spacing w:line="340" w:lineRule="exact"/>
              <w:jc w:val="center"/>
              <w:rPr>
                <w:rFonts w:asciiTheme="minorEastAsia" w:hAnsiTheme="minorEastAsia"/>
                <w:color w:val="auto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color w:val="auto"/>
                <w:sz w:val="24"/>
                <w:szCs w:val="24"/>
              </w:rPr>
              <w:t>海珠区招生考试中心</w:t>
            </w:r>
          </w:p>
        </w:tc>
        <w:tc>
          <w:tcPr>
            <w:tcW w:w="1171" w:type="pct"/>
            <w:tcBorders>
              <w:top w:val="outset" w:color="808080" w:sz="6" w:space="0"/>
              <w:left w:val="outset" w:color="808080" w:sz="6" w:space="0"/>
              <w:bottom w:val="outset" w:color="808080" w:sz="6" w:space="0"/>
              <w:right w:val="outset" w:color="808080" w:sz="6" w:space="0"/>
            </w:tcBorders>
            <w:vAlign w:val="center"/>
          </w:tcPr>
          <w:p>
            <w:pPr>
              <w:widowControl/>
              <w:spacing w:line="340" w:lineRule="exact"/>
              <w:jc w:val="center"/>
              <w:rPr>
                <w:rFonts w:asciiTheme="minorEastAsia" w:hAnsiTheme="minorEastAsia"/>
                <w:color w:val="auto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color w:val="auto"/>
                <w:sz w:val="24"/>
                <w:szCs w:val="24"/>
              </w:rPr>
              <w:t>020-84479903</w:t>
            </w:r>
          </w:p>
        </w:tc>
        <w:tc>
          <w:tcPr>
            <w:tcW w:w="2185" w:type="pct"/>
            <w:tcBorders>
              <w:top w:val="outset" w:color="808080" w:sz="6" w:space="0"/>
              <w:left w:val="outset" w:color="808080" w:sz="6" w:space="0"/>
              <w:bottom w:val="outset" w:color="808080" w:sz="6" w:space="0"/>
              <w:right w:val="outset" w:color="808080" w:sz="6" w:space="0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widowControl/>
              <w:spacing w:line="340" w:lineRule="exact"/>
              <w:jc w:val="center"/>
              <w:rPr>
                <w:rFonts w:asciiTheme="minorEastAsia" w:hAnsiTheme="minorEastAsia"/>
                <w:color w:val="auto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color w:val="auto"/>
                <w:sz w:val="24"/>
                <w:szCs w:val="24"/>
              </w:rPr>
              <w:t>海珠区石榴岗路488号厚德楼2楼203室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644" w:type="pct"/>
            <w:tcBorders>
              <w:top w:val="outset" w:color="808080" w:sz="6" w:space="0"/>
              <w:left w:val="outset" w:color="808080" w:sz="6" w:space="0"/>
              <w:bottom w:val="outset" w:color="808080" w:sz="6" w:space="0"/>
              <w:right w:val="outset" w:color="808080" w:sz="6" w:space="0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widowControl/>
              <w:spacing w:line="340" w:lineRule="exact"/>
              <w:jc w:val="center"/>
              <w:rPr>
                <w:rFonts w:asciiTheme="minorEastAsia" w:hAnsiTheme="minorEastAsia"/>
                <w:color w:val="auto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color w:val="auto"/>
                <w:sz w:val="24"/>
                <w:szCs w:val="24"/>
              </w:rPr>
              <w:t>天河区招生考试办公室</w:t>
            </w:r>
          </w:p>
        </w:tc>
        <w:tc>
          <w:tcPr>
            <w:tcW w:w="1171" w:type="pct"/>
            <w:tcBorders>
              <w:top w:val="outset" w:color="808080" w:sz="6" w:space="0"/>
              <w:left w:val="outset" w:color="808080" w:sz="6" w:space="0"/>
              <w:bottom w:val="outset" w:color="808080" w:sz="6" w:space="0"/>
              <w:right w:val="outset" w:color="808080" w:sz="6" w:space="0"/>
            </w:tcBorders>
            <w:vAlign w:val="center"/>
          </w:tcPr>
          <w:p>
            <w:pPr>
              <w:widowControl/>
              <w:spacing w:line="340" w:lineRule="exact"/>
              <w:jc w:val="center"/>
              <w:rPr>
                <w:rFonts w:asciiTheme="minorEastAsia" w:hAnsiTheme="minorEastAsia"/>
                <w:color w:val="auto"/>
                <w:sz w:val="24"/>
                <w:szCs w:val="24"/>
              </w:rPr>
            </w:pPr>
            <w:r>
              <w:rPr>
                <w:rFonts w:asciiTheme="minorEastAsia" w:hAnsiTheme="minorEastAsia"/>
                <w:color w:val="auto"/>
                <w:sz w:val="24"/>
                <w:szCs w:val="24"/>
              </w:rPr>
              <w:t>020-88909771</w:t>
            </w:r>
          </w:p>
          <w:p>
            <w:pPr>
              <w:widowControl/>
              <w:spacing w:line="340" w:lineRule="exact"/>
              <w:jc w:val="center"/>
              <w:rPr>
                <w:rFonts w:asciiTheme="minorEastAsia" w:hAnsiTheme="minorEastAsia"/>
                <w:color w:val="auto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color w:val="auto"/>
                <w:sz w:val="24"/>
                <w:szCs w:val="24"/>
              </w:rPr>
              <w:t>020-8200211</w:t>
            </w:r>
            <w:r>
              <w:rPr>
                <w:rFonts w:hint="eastAsia" w:asciiTheme="minorEastAsia" w:hAnsiTheme="minorEastAsia"/>
                <w:color w:val="auto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2185" w:type="pct"/>
            <w:tcBorders>
              <w:top w:val="outset" w:color="808080" w:sz="6" w:space="0"/>
              <w:left w:val="outset" w:color="808080" w:sz="6" w:space="0"/>
              <w:bottom w:val="outset" w:color="808080" w:sz="6" w:space="0"/>
              <w:right w:val="outset" w:color="808080" w:sz="6" w:space="0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widowControl/>
              <w:spacing w:line="340" w:lineRule="exact"/>
              <w:jc w:val="center"/>
              <w:rPr>
                <w:rFonts w:hint="eastAsia" w:asciiTheme="minorEastAsia" w:hAnsiTheme="minorEastAsia" w:eastAsiaTheme="minorEastAsia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/>
                <w:color w:val="auto"/>
                <w:sz w:val="24"/>
                <w:szCs w:val="24"/>
                <w:lang w:val="en-US" w:eastAsia="zh-CN"/>
              </w:rPr>
              <w:t>天河区</w:t>
            </w:r>
            <w:r>
              <w:rPr>
                <w:rFonts w:hint="eastAsia" w:asciiTheme="minorEastAsia" w:hAnsiTheme="minorEastAsia"/>
                <w:color w:val="auto"/>
                <w:sz w:val="24"/>
                <w:szCs w:val="24"/>
              </w:rPr>
              <w:t>黄埔大道中306号一楼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644" w:type="pct"/>
            <w:tcBorders>
              <w:top w:val="outset" w:color="808080" w:sz="6" w:space="0"/>
              <w:left w:val="outset" w:color="808080" w:sz="6" w:space="0"/>
              <w:bottom w:val="outset" w:color="808080" w:sz="6" w:space="0"/>
              <w:right w:val="outset" w:color="808080" w:sz="6" w:space="0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widowControl/>
              <w:spacing w:line="340" w:lineRule="exact"/>
              <w:jc w:val="center"/>
              <w:rPr>
                <w:rFonts w:asciiTheme="minorEastAsia" w:hAnsiTheme="minorEastAsia"/>
                <w:color w:val="auto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color w:val="auto"/>
                <w:sz w:val="24"/>
                <w:szCs w:val="24"/>
              </w:rPr>
              <w:t>白云区招生考试办公室</w:t>
            </w:r>
          </w:p>
        </w:tc>
        <w:tc>
          <w:tcPr>
            <w:tcW w:w="1171" w:type="pct"/>
            <w:tcBorders>
              <w:top w:val="outset" w:color="808080" w:sz="6" w:space="0"/>
              <w:left w:val="outset" w:color="808080" w:sz="6" w:space="0"/>
              <w:bottom w:val="outset" w:color="808080" w:sz="6" w:space="0"/>
              <w:right w:val="outset" w:color="808080" w:sz="6" w:space="0"/>
            </w:tcBorders>
            <w:vAlign w:val="center"/>
          </w:tcPr>
          <w:p>
            <w:pPr>
              <w:widowControl/>
              <w:spacing w:line="340" w:lineRule="exact"/>
              <w:jc w:val="center"/>
              <w:rPr>
                <w:rFonts w:asciiTheme="minorEastAsia" w:hAnsiTheme="minorEastAsia"/>
                <w:color w:val="auto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color w:val="auto"/>
                <w:sz w:val="24"/>
                <w:szCs w:val="24"/>
              </w:rPr>
              <w:t>020-86367165</w:t>
            </w:r>
          </w:p>
        </w:tc>
        <w:tc>
          <w:tcPr>
            <w:tcW w:w="2185" w:type="pct"/>
            <w:tcBorders>
              <w:top w:val="outset" w:color="808080" w:sz="6" w:space="0"/>
              <w:left w:val="outset" w:color="808080" w:sz="6" w:space="0"/>
              <w:bottom w:val="outset" w:color="808080" w:sz="6" w:space="0"/>
              <w:right w:val="outset" w:color="808080" w:sz="6" w:space="0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widowControl/>
              <w:spacing w:line="340" w:lineRule="exact"/>
              <w:jc w:val="center"/>
              <w:rPr>
                <w:rFonts w:asciiTheme="minorEastAsia" w:hAnsiTheme="minorEastAsia"/>
                <w:color w:val="auto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color w:val="auto"/>
                <w:sz w:val="24"/>
                <w:szCs w:val="24"/>
              </w:rPr>
              <w:t>白云区白云大道南383号</w:t>
            </w:r>
          </w:p>
          <w:p>
            <w:pPr>
              <w:widowControl/>
              <w:spacing w:line="340" w:lineRule="exact"/>
              <w:jc w:val="center"/>
              <w:rPr>
                <w:rFonts w:asciiTheme="minorEastAsia" w:hAnsiTheme="minorEastAsia"/>
                <w:color w:val="auto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color w:val="auto"/>
                <w:sz w:val="24"/>
                <w:szCs w:val="24"/>
              </w:rPr>
              <w:t>白云区教育局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644" w:type="pct"/>
            <w:tcBorders>
              <w:top w:val="outset" w:color="808080" w:sz="6" w:space="0"/>
              <w:left w:val="outset" w:color="808080" w:sz="6" w:space="0"/>
              <w:bottom w:val="outset" w:color="808080" w:sz="6" w:space="0"/>
              <w:right w:val="outset" w:color="808080" w:sz="6" w:space="0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widowControl/>
              <w:spacing w:line="340" w:lineRule="exact"/>
              <w:jc w:val="center"/>
              <w:rPr>
                <w:rFonts w:asciiTheme="minorEastAsia" w:hAnsiTheme="minorEastAsia"/>
                <w:color w:val="auto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color w:val="auto"/>
                <w:sz w:val="24"/>
                <w:szCs w:val="24"/>
              </w:rPr>
              <w:t>黄埔区招生考试办公室</w:t>
            </w:r>
          </w:p>
        </w:tc>
        <w:tc>
          <w:tcPr>
            <w:tcW w:w="1171" w:type="pct"/>
            <w:tcBorders>
              <w:top w:val="outset" w:color="808080" w:sz="6" w:space="0"/>
              <w:left w:val="outset" w:color="808080" w:sz="6" w:space="0"/>
              <w:bottom w:val="outset" w:color="808080" w:sz="6" w:space="0"/>
              <w:right w:val="outset" w:color="808080" w:sz="6" w:space="0"/>
            </w:tcBorders>
            <w:vAlign w:val="center"/>
          </w:tcPr>
          <w:p>
            <w:pPr>
              <w:widowControl/>
              <w:spacing w:line="340" w:lineRule="exact"/>
              <w:jc w:val="center"/>
              <w:rPr>
                <w:rFonts w:asciiTheme="minorEastAsia" w:hAnsiTheme="minorEastAsia"/>
                <w:color w:val="auto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color w:val="auto"/>
                <w:sz w:val="24"/>
                <w:szCs w:val="24"/>
              </w:rPr>
              <w:t>020-82509737</w:t>
            </w:r>
          </w:p>
        </w:tc>
        <w:tc>
          <w:tcPr>
            <w:tcW w:w="2185" w:type="pct"/>
            <w:tcBorders>
              <w:top w:val="outset" w:color="808080" w:sz="6" w:space="0"/>
              <w:left w:val="outset" w:color="808080" w:sz="6" w:space="0"/>
              <w:bottom w:val="outset" w:color="808080" w:sz="6" w:space="0"/>
              <w:right w:val="outset" w:color="808080" w:sz="6" w:space="0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widowControl/>
              <w:spacing w:line="340" w:lineRule="exact"/>
              <w:jc w:val="center"/>
              <w:rPr>
                <w:rFonts w:asciiTheme="minorEastAsia" w:hAnsiTheme="minorEastAsia"/>
                <w:color w:val="auto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color w:val="auto"/>
                <w:sz w:val="24"/>
                <w:szCs w:val="24"/>
              </w:rPr>
              <w:t>黄埔区水西路12号行政执法综合大楼凯达楼A栋227室（市二中科学城校区正门斜对面）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644" w:type="pct"/>
            <w:tcBorders>
              <w:top w:val="outset" w:color="808080" w:sz="6" w:space="0"/>
              <w:left w:val="outset" w:color="808080" w:sz="6" w:space="0"/>
              <w:bottom w:val="outset" w:color="808080" w:sz="6" w:space="0"/>
              <w:right w:val="outset" w:color="808080" w:sz="6" w:space="0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widowControl/>
              <w:spacing w:line="340" w:lineRule="exact"/>
              <w:jc w:val="center"/>
              <w:rPr>
                <w:rFonts w:asciiTheme="minorEastAsia" w:hAnsiTheme="minorEastAsia"/>
                <w:color w:val="auto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color w:val="auto"/>
                <w:sz w:val="24"/>
                <w:szCs w:val="24"/>
              </w:rPr>
              <w:t>番禺区招生考试办公室</w:t>
            </w:r>
          </w:p>
        </w:tc>
        <w:tc>
          <w:tcPr>
            <w:tcW w:w="1171" w:type="pct"/>
            <w:tcBorders>
              <w:top w:val="outset" w:color="808080" w:sz="6" w:space="0"/>
              <w:left w:val="outset" w:color="808080" w:sz="6" w:space="0"/>
              <w:bottom w:val="outset" w:color="808080" w:sz="6" w:space="0"/>
              <w:right w:val="outset" w:color="808080" w:sz="6" w:space="0"/>
            </w:tcBorders>
            <w:vAlign w:val="center"/>
          </w:tcPr>
          <w:p>
            <w:pPr>
              <w:widowControl/>
              <w:spacing w:line="340" w:lineRule="exact"/>
              <w:jc w:val="center"/>
              <w:rPr>
                <w:rFonts w:asciiTheme="minorEastAsia" w:hAnsiTheme="minorEastAsia"/>
                <w:color w:val="auto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color w:val="auto"/>
                <w:sz w:val="24"/>
                <w:szCs w:val="24"/>
              </w:rPr>
              <w:t>020-84644565</w:t>
            </w:r>
          </w:p>
        </w:tc>
        <w:tc>
          <w:tcPr>
            <w:tcW w:w="2185" w:type="pct"/>
            <w:tcBorders>
              <w:top w:val="outset" w:color="808080" w:sz="6" w:space="0"/>
              <w:left w:val="outset" w:color="808080" w:sz="6" w:space="0"/>
              <w:bottom w:val="outset" w:color="808080" w:sz="6" w:space="0"/>
              <w:right w:val="outset" w:color="808080" w:sz="6" w:space="0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widowControl/>
              <w:spacing w:line="340" w:lineRule="exact"/>
              <w:jc w:val="center"/>
              <w:rPr>
                <w:rFonts w:asciiTheme="minorEastAsia" w:hAnsiTheme="minorEastAsia"/>
                <w:color w:val="auto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color w:val="auto"/>
                <w:sz w:val="24"/>
                <w:szCs w:val="24"/>
              </w:rPr>
              <w:t>番禺区市桥街清河东路319号</w:t>
            </w:r>
          </w:p>
          <w:p>
            <w:pPr>
              <w:widowControl/>
              <w:spacing w:line="340" w:lineRule="exact"/>
              <w:jc w:val="center"/>
              <w:rPr>
                <w:rFonts w:asciiTheme="minorEastAsia" w:hAnsiTheme="minorEastAsia"/>
                <w:color w:val="auto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color w:val="auto"/>
                <w:sz w:val="24"/>
                <w:szCs w:val="24"/>
              </w:rPr>
              <w:t>区政府东副楼529室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644" w:type="pct"/>
            <w:tcBorders>
              <w:top w:val="outset" w:color="808080" w:sz="6" w:space="0"/>
              <w:left w:val="outset" w:color="808080" w:sz="6" w:space="0"/>
              <w:bottom w:val="outset" w:color="808080" w:sz="6" w:space="0"/>
              <w:right w:val="outset" w:color="808080" w:sz="6" w:space="0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widowControl/>
              <w:spacing w:line="340" w:lineRule="exact"/>
              <w:jc w:val="center"/>
              <w:rPr>
                <w:rFonts w:asciiTheme="minorEastAsia" w:hAnsiTheme="minorEastAsia"/>
                <w:color w:val="auto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color w:val="auto"/>
                <w:sz w:val="24"/>
                <w:szCs w:val="24"/>
              </w:rPr>
              <w:t>花都区招生考试办公室</w:t>
            </w:r>
          </w:p>
        </w:tc>
        <w:tc>
          <w:tcPr>
            <w:tcW w:w="1171" w:type="pct"/>
            <w:tcBorders>
              <w:top w:val="outset" w:color="808080" w:sz="6" w:space="0"/>
              <w:left w:val="outset" w:color="808080" w:sz="6" w:space="0"/>
              <w:bottom w:val="outset" w:color="808080" w:sz="6" w:space="0"/>
              <w:right w:val="outset" w:color="808080" w:sz="6" w:space="0"/>
            </w:tcBorders>
            <w:vAlign w:val="center"/>
          </w:tcPr>
          <w:p>
            <w:pPr>
              <w:widowControl/>
              <w:spacing w:line="340" w:lineRule="exact"/>
              <w:jc w:val="center"/>
              <w:rPr>
                <w:rFonts w:asciiTheme="minorEastAsia" w:hAnsiTheme="minorEastAsia"/>
                <w:color w:val="auto"/>
                <w:sz w:val="24"/>
                <w:szCs w:val="24"/>
              </w:rPr>
            </w:pPr>
            <w:r>
              <w:rPr>
                <w:rFonts w:asciiTheme="minorEastAsia" w:hAnsiTheme="minorEastAsia"/>
                <w:color w:val="auto"/>
                <w:sz w:val="24"/>
                <w:szCs w:val="24"/>
              </w:rPr>
              <w:t>020—86899802</w:t>
            </w:r>
          </w:p>
          <w:p>
            <w:pPr>
              <w:widowControl/>
              <w:spacing w:line="340" w:lineRule="exact"/>
              <w:jc w:val="center"/>
              <w:rPr>
                <w:rFonts w:asciiTheme="minorEastAsia" w:hAnsiTheme="minorEastAsia"/>
                <w:color w:val="auto"/>
                <w:sz w:val="24"/>
                <w:szCs w:val="24"/>
              </w:rPr>
            </w:pPr>
            <w:r>
              <w:rPr>
                <w:rFonts w:asciiTheme="minorEastAsia" w:hAnsiTheme="minorEastAsia"/>
                <w:color w:val="auto"/>
                <w:sz w:val="24"/>
                <w:szCs w:val="24"/>
              </w:rPr>
              <w:t>020—86894883</w:t>
            </w:r>
          </w:p>
        </w:tc>
        <w:tc>
          <w:tcPr>
            <w:tcW w:w="2185" w:type="pct"/>
            <w:tcBorders>
              <w:top w:val="outset" w:color="808080" w:sz="6" w:space="0"/>
              <w:left w:val="outset" w:color="808080" w:sz="6" w:space="0"/>
              <w:bottom w:val="outset" w:color="808080" w:sz="6" w:space="0"/>
              <w:right w:val="outset" w:color="808080" w:sz="6" w:space="0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widowControl/>
              <w:spacing w:line="340" w:lineRule="exact"/>
              <w:jc w:val="center"/>
              <w:rPr>
                <w:rFonts w:asciiTheme="minorEastAsia" w:hAnsiTheme="minorEastAsia"/>
                <w:color w:val="auto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color w:val="auto"/>
                <w:sz w:val="24"/>
                <w:szCs w:val="24"/>
              </w:rPr>
              <w:t>花都区花城街公益路33号区政府</w:t>
            </w:r>
          </w:p>
          <w:p>
            <w:pPr>
              <w:widowControl/>
              <w:spacing w:line="340" w:lineRule="exact"/>
              <w:jc w:val="center"/>
              <w:rPr>
                <w:rFonts w:asciiTheme="minorEastAsia" w:hAnsiTheme="minorEastAsia"/>
                <w:color w:val="auto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color w:val="auto"/>
                <w:sz w:val="24"/>
                <w:szCs w:val="24"/>
              </w:rPr>
              <w:t>综合楼六楼602室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644" w:type="pct"/>
            <w:tcBorders>
              <w:top w:val="outset" w:color="808080" w:sz="6" w:space="0"/>
              <w:left w:val="outset" w:color="808080" w:sz="6" w:space="0"/>
              <w:bottom w:val="outset" w:color="808080" w:sz="6" w:space="0"/>
              <w:right w:val="outset" w:color="808080" w:sz="6" w:space="0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widowControl/>
              <w:spacing w:line="340" w:lineRule="exact"/>
              <w:jc w:val="center"/>
              <w:rPr>
                <w:rFonts w:asciiTheme="minorEastAsia" w:hAnsiTheme="minorEastAsia"/>
                <w:color w:val="auto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color w:val="auto"/>
                <w:sz w:val="24"/>
                <w:szCs w:val="24"/>
              </w:rPr>
              <w:t>南沙区招生考试办公室</w:t>
            </w:r>
          </w:p>
        </w:tc>
        <w:tc>
          <w:tcPr>
            <w:tcW w:w="1171" w:type="pct"/>
            <w:tcBorders>
              <w:top w:val="outset" w:color="808080" w:sz="6" w:space="0"/>
              <w:left w:val="outset" w:color="808080" w:sz="6" w:space="0"/>
              <w:bottom w:val="outset" w:color="808080" w:sz="6" w:space="0"/>
              <w:right w:val="outset" w:color="808080" w:sz="6" w:space="0"/>
            </w:tcBorders>
            <w:vAlign w:val="center"/>
          </w:tcPr>
          <w:p>
            <w:pPr>
              <w:widowControl/>
              <w:spacing w:line="340" w:lineRule="exact"/>
              <w:jc w:val="center"/>
              <w:rPr>
                <w:rFonts w:asciiTheme="minorEastAsia" w:hAnsiTheme="minorEastAsia"/>
                <w:color w:val="auto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color w:val="auto"/>
                <w:sz w:val="24"/>
                <w:szCs w:val="24"/>
              </w:rPr>
              <w:t>020-39050023</w:t>
            </w:r>
          </w:p>
        </w:tc>
        <w:tc>
          <w:tcPr>
            <w:tcW w:w="2185" w:type="pct"/>
            <w:tcBorders>
              <w:top w:val="outset" w:color="808080" w:sz="6" w:space="0"/>
              <w:left w:val="outset" w:color="808080" w:sz="6" w:space="0"/>
              <w:bottom w:val="outset" w:color="808080" w:sz="6" w:space="0"/>
              <w:right w:val="outset" w:color="808080" w:sz="6" w:space="0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widowControl/>
              <w:spacing w:line="340" w:lineRule="exact"/>
              <w:jc w:val="center"/>
              <w:rPr>
                <w:rFonts w:asciiTheme="minorEastAsia" w:hAnsiTheme="minorEastAsia"/>
                <w:color w:val="auto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color w:val="auto"/>
                <w:sz w:val="24"/>
                <w:szCs w:val="24"/>
              </w:rPr>
              <w:t>南沙区进港大道466号之二</w:t>
            </w:r>
          </w:p>
          <w:p>
            <w:pPr>
              <w:widowControl/>
              <w:spacing w:line="340" w:lineRule="exact"/>
              <w:jc w:val="center"/>
              <w:rPr>
                <w:rFonts w:asciiTheme="minorEastAsia" w:hAnsiTheme="minorEastAsia"/>
                <w:color w:val="auto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color w:val="auto"/>
                <w:sz w:val="24"/>
                <w:szCs w:val="24"/>
              </w:rPr>
              <w:t>传媒大厦一楼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644" w:type="pct"/>
            <w:tcBorders>
              <w:top w:val="outset" w:color="808080" w:sz="6" w:space="0"/>
              <w:left w:val="outset" w:color="808080" w:sz="6" w:space="0"/>
              <w:bottom w:val="outset" w:color="808080" w:sz="6" w:space="0"/>
              <w:right w:val="outset" w:color="808080" w:sz="6" w:space="0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widowControl/>
              <w:spacing w:line="340" w:lineRule="exact"/>
              <w:jc w:val="center"/>
              <w:rPr>
                <w:rFonts w:asciiTheme="minorEastAsia" w:hAnsiTheme="minorEastAsia"/>
                <w:color w:val="auto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color w:val="auto"/>
                <w:sz w:val="24"/>
                <w:szCs w:val="24"/>
              </w:rPr>
              <w:t>增城区招生考试办公室</w:t>
            </w:r>
          </w:p>
        </w:tc>
        <w:tc>
          <w:tcPr>
            <w:tcW w:w="1171" w:type="pct"/>
            <w:tcBorders>
              <w:top w:val="outset" w:color="808080" w:sz="6" w:space="0"/>
              <w:left w:val="outset" w:color="808080" w:sz="6" w:space="0"/>
              <w:bottom w:val="outset" w:color="808080" w:sz="6" w:space="0"/>
              <w:right w:val="outset" w:color="808080" w:sz="6" w:space="0"/>
            </w:tcBorders>
            <w:vAlign w:val="center"/>
          </w:tcPr>
          <w:p>
            <w:pPr>
              <w:widowControl/>
              <w:spacing w:line="340" w:lineRule="exact"/>
              <w:jc w:val="center"/>
              <w:rPr>
                <w:rFonts w:asciiTheme="minorEastAsia" w:hAnsiTheme="minorEastAsia"/>
                <w:color w:val="auto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color w:val="auto"/>
                <w:sz w:val="24"/>
                <w:szCs w:val="24"/>
              </w:rPr>
              <w:t>020-82712867</w:t>
            </w:r>
          </w:p>
        </w:tc>
        <w:tc>
          <w:tcPr>
            <w:tcW w:w="2185" w:type="pct"/>
            <w:tcBorders>
              <w:top w:val="outset" w:color="808080" w:sz="6" w:space="0"/>
              <w:left w:val="outset" w:color="808080" w:sz="6" w:space="0"/>
              <w:bottom w:val="outset" w:color="808080" w:sz="6" w:space="0"/>
              <w:right w:val="outset" w:color="808080" w:sz="6" w:space="0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widowControl/>
              <w:spacing w:line="340" w:lineRule="exact"/>
              <w:jc w:val="center"/>
              <w:rPr>
                <w:rFonts w:asciiTheme="minorEastAsia" w:hAnsiTheme="minorEastAsia"/>
                <w:color w:val="auto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color w:val="auto"/>
                <w:sz w:val="24"/>
                <w:szCs w:val="24"/>
              </w:rPr>
              <w:t>增城区荔城街挂绿街西四巷1号</w:t>
            </w:r>
          </w:p>
          <w:p>
            <w:pPr>
              <w:widowControl/>
              <w:spacing w:line="340" w:lineRule="exact"/>
              <w:jc w:val="center"/>
              <w:rPr>
                <w:rFonts w:asciiTheme="minorEastAsia" w:hAnsiTheme="minorEastAsia"/>
                <w:color w:val="auto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color w:val="auto"/>
                <w:sz w:val="24"/>
                <w:szCs w:val="24"/>
              </w:rPr>
              <w:t>招考办三楼一室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644" w:type="pct"/>
            <w:tcBorders>
              <w:top w:val="outset" w:color="808080" w:sz="6" w:space="0"/>
              <w:left w:val="outset" w:color="808080" w:sz="6" w:space="0"/>
              <w:bottom w:val="outset" w:color="808080" w:sz="6" w:space="0"/>
              <w:right w:val="outset" w:color="808080" w:sz="6" w:space="0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widowControl/>
              <w:spacing w:line="340" w:lineRule="exact"/>
              <w:jc w:val="center"/>
              <w:rPr>
                <w:rFonts w:asciiTheme="minorEastAsia" w:hAnsiTheme="minorEastAsia"/>
                <w:color w:val="auto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color w:val="auto"/>
                <w:sz w:val="24"/>
                <w:szCs w:val="24"/>
              </w:rPr>
              <w:t>从化区招生考试办公室</w:t>
            </w:r>
          </w:p>
        </w:tc>
        <w:tc>
          <w:tcPr>
            <w:tcW w:w="1171" w:type="pct"/>
            <w:tcBorders>
              <w:top w:val="outset" w:color="808080" w:sz="6" w:space="0"/>
              <w:left w:val="outset" w:color="808080" w:sz="6" w:space="0"/>
              <w:bottom w:val="outset" w:color="808080" w:sz="6" w:space="0"/>
              <w:right w:val="outset" w:color="808080" w:sz="6" w:space="0"/>
            </w:tcBorders>
            <w:vAlign w:val="center"/>
          </w:tcPr>
          <w:p>
            <w:pPr>
              <w:widowControl/>
              <w:spacing w:line="340" w:lineRule="exact"/>
              <w:jc w:val="center"/>
              <w:rPr>
                <w:rFonts w:asciiTheme="minorEastAsia" w:hAnsiTheme="minorEastAsia"/>
                <w:color w:val="auto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color w:val="auto"/>
                <w:sz w:val="24"/>
                <w:szCs w:val="24"/>
              </w:rPr>
              <w:t>020-87930461</w:t>
            </w:r>
          </w:p>
        </w:tc>
        <w:tc>
          <w:tcPr>
            <w:tcW w:w="2185" w:type="pct"/>
            <w:tcBorders>
              <w:top w:val="outset" w:color="808080" w:sz="6" w:space="0"/>
              <w:left w:val="outset" w:color="808080" w:sz="6" w:space="0"/>
              <w:bottom w:val="outset" w:color="808080" w:sz="6" w:space="0"/>
              <w:right w:val="outset" w:color="808080" w:sz="6" w:space="0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widowControl/>
              <w:spacing w:line="340" w:lineRule="exact"/>
              <w:jc w:val="center"/>
              <w:rPr>
                <w:rFonts w:asciiTheme="minorEastAsia" w:hAnsiTheme="minorEastAsia"/>
                <w:color w:val="auto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color w:val="auto"/>
                <w:sz w:val="24"/>
                <w:szCs w:val="24"/>
              </w:rPr>
              <w:t>从化区街口街西宁东路21号</w:t>
            </w:r>
          </w:p>
          <w:p>
            <w:pPr>
              <w:widowControl/>
              <w:spacing w:line="340" w:lineRule="exact"/>
              <w:jc w:val="center"/>
              <w:rPr>
                <w:rFonts w:asciiTheme="minorEastAsia" w:hAnsiTheme="minorEastAsia"/>
                <w:color w:val="auto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color w:val="auto"/>
                <w:sz w:val="24"/>
                <w:szCs w:val="24"/>
              </w:rPr>
              <w:t>（从化区教育局侧）</w:t>
            </w:r>
          </w:p>
        </w:tc>
      </w:tr>
    </w:tbl>
    <w:p>
      <w:pPr>
        <w:ind w:firstLine="480" w:firstLineChars="200"/>
      </w:pPr>
      <w:r>
        <w:rPr>
          <w:rFonts w:hint="eastAsia" w:ascii="宋体" w:hAnsi="宋体" w:cs="宋体"/>
          <w:bCs/>
          <w:kern w:val="0"/>
          <w:sz w:val="24"/>
          <w:szCs w:val="24"/>
        </w:rPr>
        <w:t>办公时间：上午9：00</w:t>
      </w:r>
      <w:r>
        <w:rPr>
          <w:rFonts w:ascii="宋体" w:hAnsi="宋体" w:cs="宋体"/>
          <w:bCs/>
          <w:kern w:val="0"/>
          <w:sz w:val="24"/>
          <w:szCs w:val="24"/>
        </w:rPr>
        <w:t>—</w:t>
      </w:r>
      <w:r>
        <w:rPr>
          <w:rFonts w:hint="eastAsia" w:ascii="宋体" w:hAnsi="宋体" w:cs="宋体"/>
          <w:bCs/>
          <w:kern w:val="0"/>
          <w:sz w:val="24"/>
          <w:szCs w:val="24"/>
        </w:rPr>
        <w:t>12：00　 下午14：00</w:t>
      </w:r>
      <w:r>
        <w:rPr>
          <w:rFonts w:ascii="宋体" w:hAnsi="宋体" w:cs="宋体"/>
          <w:bCs/>
          <w:kern w:val="0"/>
          <w:sz w:val="24"/>
          <w:szCs w:val="24"/>
        </w:rPr>
        <w:t>—</w:t>
      </w:r>
      <w:r>
        <w:rPr>
          <w:rFonts w:hint="eastAsia" w:ascii="宋体" w:hAnsi="宋体" w:cs="宋体"/>
          <w:bCs/>
          <w:kern w:val="0"/>
          <w:sz w:val="24"/>
          <w:szCs w:val="24"/>
        </w:rPr>
        <w:t>18：00</w:t>
      </w:r>
    </w:p>
    <w:sectPr>
      <w:pgSz w:w="11906" w:h="16838"/>
      <w:pgMar w:top="1440" w:right="1558" w:bottom="1440" w:left="170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NotDisplayPageBoundaries w:val="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206E"/>
    <w:rsid w:val="00000424"/>
    <w:rsid w:val="00002372"/>
    <w:rsid w:val="00006495"/>
    <w:rsid w:val="0000786C"/>
    <w:rsid w:val="00012D62"/>
    <w:rsid w:val="00012E08"/>
    <w:rsid w:val="0001429A"/>
    <w:rsid w:val="000142DC"/>
    <w:rsid w:val="00015055"/>
    <w:rsid w:val="000156E6"/>
    <w:rsid w:val="00017A16"/>
    <w:rsid w:val="000237E8"/>
    <w:rsid w:val="00023D4C"/>
    <w:rsid w:val="0002405E"/>
    <w:rsid w:val="0002474C"/>
    <w:rsid w:val="00024C26"/>
    <w:rsid w:val="000264C5"/>
    <w:rsid w:val="0002715D"/>
    <w:rsid w:val="00027521"/>
    <w:rsid w:val="000315B7"/>
    <w:rsid w:val="00031950"/>
    <w:rsid w:val="000349BA"/>
    <w:rsid w:val="00037054"/>
    <w:rsid w:val="0004710C"/>
    <w:rsid w:val="00047C4F"/>
    <w:rsid w:val="00050575"/>
    <w:rsid w:val="00051AD3"/>
    <w:rsid w:val="00052151"/>
    <w:rsid w:val="00054121"/>
    <w:rsid w:val="0005415F"/>
    <w:rsid w:val="0006032D"/>
    <w:rsid w:val="000605E8"/>
    <w:rsid w:val="000651BC"/>
    <w:rsid w:val="00066524"/>
    <w:rsid w:val="00066C32"/>
    <w:rsid w:val="000704E1"/>
    <w:rsid w:val="0007118B"/>
    <w:rsid w:val="00090F46"/>
    <w:rsid w:val="0009408B"/>
    <w:rsid w:val="000A05D5"/>
    <w:rsid w:val="000A370C"/>
    <w:rsid w:val="000A4E6E"/>
    <w:rsid w:val="000A506D"/>
    <w:rsid w:val="000A54FA"/>
    <w:rsid w:val="000A6B18"/>
    <w:rsid w:val="000B36DD"/>
    <w:rsid w:val="000B47F3"/>
    <w:rsid w:val="000B5597"/>
    <w:rsid w:val="000C40CA"/>
    <w:rsid w:val="000D1834"/>
    <w:rsid w:val="000D199E"/>
    <w:rsid w:val="000D262C"/>
    <w:rsid w:val="000D28DF"/>
    <w:rsid w:val="000D49E9"/>
    <w:rsid w:val="000E08DA"/>
    <w:rsid w:val="000E2387"/>
    <w:rsid w:val="000E3194"/>
    <w:rsid w:val="000E348F"/>
    <w:rsid w:val="000E5858"/>
    <w:rsid w:val="000E5A69"/>
    <w:rsid w:val="000E705D"/>
    <w:rsid w:val="000F36DE"/>
    <w:rsid w:val="000F7E38"/>
    <w:rsid w:val="00100266"/>
    <w:rsid w:val="001015D3"/>
    <w:rsid w:val="001124FA"/>
    <w:rsid w:val="00112983"/>
    <w:rsid w:val="001131A8"/>
    <w:rsid w:val="00114AA3"/>
    <w:rsid w:val="00117192"/>
    <w:rsid w:val="001204F7"/>
    <w:rsid w:val="00121247"/>
    <w:rsid w:val="001239ED"/>
    <w:rsid w:val="00127FDA"/>
    <w:rsid w:val="00130989"/>
    <w:rsid w:val="00135A74"/>
    <w:rsid w:val="00136943"/>
    <w:rsid w:val="00136CFF"/>
    <w:rsid w:val="0013788F"/>
    <w:rsid w:val="001404A2"/>
    <w:rsid w:val="001419B0"/>
    <w:rsid w:val="00141FA2"/>
    <w:rsid w:val="00143A65"/>
    <w:rsid w:val="0014547F"/>
    <w:rsid w:val="00150577"/>
    <w:rsid w:val="00152088"/>
    <w:rsid w:val="001548CB"/>
    <w:rsid w:val="0015713E"/>
    <w:rsid w:val="001670D3"/>
    <w:rsid w:val="00167D95"/>
    <w:rsid w:val="00180810"/>
    <w:rsid w:val="00181757"/>
    <w:rsid w:val="00181ED1"/>
    <w:rsid w:val="001857CF"/>
    <w:rsid w:val="00190379"/>
    <w:rsid w:val="00190A57"/>
    <w:rsid w:val="0019206E"/>
    <w:rsid w:val="00192B0B"/>
    <w:rsid w:val="001936EB"/>
    <w:rsid w:val="00194CFA"/>
    <w:rsid w:val="00197127"/>
    <w:rsid w:val="001A0B18"/>
    <w:rsid w:val="001A10C5"/>
    <w:rsid w:val="001B409C"/>
    <w:rsid w:val="001B40F3"/>
    <w:rsid w:val="001B4E18"/>
    <w:rsid w:val="001C7396"/>
    <w:rsid w:val="001D08C0"/>
    <w:rsid w:val="001D2395"/>
    <w:rsid w:val="001D3DD5"/>
    <w:rsid w:val="001D43DB"/>
    <w:rsid w:val="001D51F3"/>
    <w:rsid w:val="001D62B5"/>
    <w:rsid w:val="001D6A67"/>
    <w:rsid w:val="001D6DD8"/>
    <w:rsid w:val="001E079E"/>
    <w:rsid w:val="001E1CC3"/>
    <w:rsid w:val="001E6F98"/>
    <w:rsid w:val="001E7B63"/>
    <w:rsid w:val="001F3117"/>
    <w:rsid w:val="001F3A3A"/>
    <w:rsid w:val="0020456B"/>
    <w:rsid w:val="00205C09"/>
    <w:rsid w:val="0020675D"/>
    <w:rsid w:val="00206B94"/>
    <w:rsid w:val="0021164D"/>
    <w:rsid w:val="00211E22"/>
    <w:rsid w:val="00217AD4"/>
    <w:rsid w:val="002202B7"/>
    <w:rsid w:val="00222153"/>
    <w:rsid w:val="00222221"/>
    <w:rsid w:val="002234F6"/>
    <w:rsid w:val="0022749B"/>
    <w:rsid w:val="00227A29"/>
    <w:rsid w:val="0023298F"/>
    <w:rsid w:val="00235E4C"/>
    <w:rsid w:val="00243414"/>
    <w:rsid w:val="002439B5"/>
    <w:rsid w:val="00243F26"/>
    <w:rsid w:val="00245B38"/>
    <w:rsid w:val="00255FD0"/>
    <w:rsid w:val="00260203"/>
    <w:rsid w:val="002617FE"/>
    <w:rsid w:val="00261E33"/>
    <w:rsid w:val="00275A6F"/>
    <w:rsid w:val="00275AAE"/>
    <w:rsid w:val="00276B06"/>
    <w:rsid w:val="00277791"/>
    <w:rsid w:val="00285591"/>
    <w:rsid w:val="00286ABD"/>
    <w:rsid w:val="00287DD8"/>
    <w:rsid w:val="00292F35"/>
    <w:rsid w:val="00294F3A"/>
    <w:rsid w:val="002A1DAC"/>
    <w:rsid w:val="002A5E32"/>
    <w:rsid w:val="002A7EBA"/>
    <w:rsid w:val="002B0326"/>
    <w:rsid w:val="002B570B"/>
    <w:rsid w:val="002B5E19"/>
    <w:rsid w:val="002B61E8"/>
    <w:rsid w:val="002B7459"/>
    <w:rsid w:val="002B7A20"/>
    <w:rsid w:val="002B7BCF"/>
    <w:rsid w:val="002C0E51"/>
    <w:rsid w:val="002C12D8"/>
    <w:rsid w:val="002C1A5E"/>
    <w:rsid w:val="002C434C"/>
    <w:rsid w:val="002D0983"/>
    <w:rsid w:val="002D123C"/>
    <w:rsid w:val="002D27DD"/>
    <w:rsid w:val="002D608C"/>
    <w:rsid w:val="002E038F"/>
    <w:rsid w:val="002E1DAC"/>
    <w:rsid w:val="002E24BF"/>
    <w:rsid w:val="002F1FEE"/>
    <w:rsid w:val="002F2C1F"/>
    <w:rsid w:val="002F3B82"/>
    <w:rsid w:val="002F4760"/>
    <w:rsid w:val="0030118E"/>
    <w:rsid w:val="00302CD1"/>
    <w:rsid w:val="00304270"/>
    <w:rsid w:val="003153EF"/>
    <w:rsid w:val="00322535"/>
    <w:rsid w:val="0032298A"/>
    <w:rsid w:val="0032392C"/>
    <w:rsid w:val="00326BF7"/>
    <w:rsid w:val="00330464"/>
    <w:rsid w:val="00331177"/>
    <w:rsid w:val="003373D7"/>
    <w:rsid w:val="00337AF9"/>
    <w:rsid w:val="00346167"/>
    <w:rsid w:val="00347D45"/>
    <w:rsid w:val="00347E4D"/>
    <w:rsid w:val="00350E31"/>
    <w:rsid w:val="00354A43"/>
    <w:rsid w:val="00355CE3"/>
    <w:rsid w:val="00355DA2"/>
    <w:rsid w:val="00360828"/>
    <w:rsid w:val="003616A9"/>
    <w:rsid w:val="00363868"/>
    <w:rsid w:val="0036599D"/>
    <w:rsid w:val="003660B4"/>
    <w:rsid w:val="00370DF0"/>
    <w:rsid w:val="00376205"/>
    <w:rsid w:val="003804EC"/>
    <w:rsid w:val="00382603"/>
    <w:rsid w:val="00385AD7"/>
    <w:rsid w:val="00385E1B"/>
    <w:rsid w:val="003869B9"/>
    <w:rsid w:val="00391356"/>
    <w:rsid w:val="00392B9D"/>
    <w:rsid w:val="003A42D8"/>
    <w:rsid w:val="003A46D6"/>
    <w:rsid w:val="003B0243"/>
    <w:rsid w:val="003B17AA"/>
    <w:rsid w:val="003B1D2D"/>
    <w:rsid w:val="003C49D0"/>
    <w:rsid w:val="003C704B"/>
    <w:rsid w:val="003D0D62"/>
    <w:rsid w:val="003D192A"/>
    <w:rsid w:val="003D651F"/>
    <w:rsid w:val="003D786C"/>
    <w:rsid w:val="003D7EE1"/>
    <w:rsid w:val="003E3277"/>
    <w:rsid w:val="003E358D"/>
    <w:rsid w:val="003E4598"/>
    <w:rsid w:val="003E7E79"/>
    <w:rsid w:val="003E7FF6"/>
    <w:rsid w:val="003F0416"/>
    <w:rsid w:val="003F06C8"/>
    <w:rsid w:val="003F2754"/>
    <w:rsid w:val="003F3212"/>
    <w:rsid w:val="003F46D8"/>
    <w:rsid w:val="00403A88"/>
    <w:rsid w:val="00403B4A"/>
    <w:rsid w:val="004045BF"/>
    <w:rsid w:val="00405E46"/>
    <w:rsid w:val="004068F9"/>
    <w:rsid w:val="0041055E"/>
    <w:rsid w:val="00411ECF"/>
    <w:rsid w:val="004123E4"/>
    <w:rsid w:val="00413BB9"/>
    <w:rsid w:val="00414457"/>
    <w:rsid w:val="0042580F"/>
    <w:rsid w:val="0042585C"/>
    <w:rsid w:val="00431DC6"/>
    <w:rsid w:val="004324AD"/>
    <w:rsid w:val="00433925"/>
    <w:rsid w:val="00436C64"/>
    <w:rsid w:val="00446974"/>
    <w:rsid w:val="00446C8E"/>
    <w:rsid w:val="00446DFC"/>
    <w:rsid w:val="0045334F"/>
    <w:rsid w:val="004538AA"/>
    <w:rsid w:val="00457D86"/>
    <w:rsid w:val="00457E3D"/>
    <w:rsid w:val="00460372"/>
    <w:rsid w:val="00461C04"/>
    <w:rsid w:val="0046231E"/>
    <w:rsid w:val="00464BEA"/>
    <w:rsid w:val="0047303B"/>
    <w:rsid w:val="004748FD"/>
    <w:rsid w:val="00475CF6"/>
    <w:rsid w:val="00477454"/>
    <w:rsid w:val="00477F8B"/>
    <w:rsid w:val="004826DD"/>
    <w:rsid w:val="00483796"/>
    <w:rsid w:val="00483BC8"/>
    <w:rsid w:val="00486E64"/>
    <w:rsid w:val="004874DB"/>
    <w:rsid w:val="00491063"/>
    <w:rsid w:val="00495AAB"/>
    <w:rsid w:val="00495ABE"/>
    <w:rsid w:val="0049745B"/>
    <w:rsid w:val="004A42ED"/>
    <w:rsid w:val="004A4E2D"/>
    <w:rsid w:val="004B24BB"/>
    <w:rsid w:val="004B296C"/>
    <w:rsid w:val="004B43C2"/>
    <w:rsid w:val="004B4E16"/>
    <w:rsid w:val="004B5612"/>
    <w:rsid w:val="004C2C52"/>
    <w:rsid w:val="004C5150"/>
    <w:rsid w:val="004C5477"/>
    <w:rsid w:val="004C625B"/>
    <w:rsid w:val="004D4123"/>
    <w:rsid w:val="004D4E9A"/>
    <w:rsid w:val="004D6F10"/>
    <w:rsid w:val="004E0858"/>
    <w:rsid w:val="004E0B04"/>
    <w:rsid w:val="004E0D91"/>
    <w:rsid w:val="004E1761"/>
    <w:rsid w:val="004E26FE"/>
    <w:rsid w:val="004E2D15"/>
    <w:rsid w:val="004E7931"/>
    <w:rsid w:val="004F05BB"/>
    <w:rsid w:val="004F375F"/>
    <w:rsid w:val="004F51D7"/>
    <w:rsid w:val="004F6304"/>
    <w:rsid w:val="005009DF"/>
    <w:rsid w:val="00505E01"/>
    <w:rsid w:val="00507590"/>
    <w:rsid w:val="005079DC"/>
    <w:rsid w:val="00512DC5"/>
    <w:rsid w:val="00514DB5"/>
    <w:rsid w:val="0051760E"/>
    <w:rsid w:val="0052183E"/>
    <w:rsid w:val="0052538E"/>
    <w:rsid w:val="005329E8"/>
    <w:rsid w:val="00532C86"/>
    <w:rsid w:val="005414AE"/>
    <w:rsid w:val="005429AC"/>
    <w:rsid w:val="00544913"/>
    <w:rsid w:val="005452D9"/>
    <w:rsid w:val="005469AA"/>
    <w:rsid w:val="00553CAC"/>
    <w:rsid w:val="00554B48"/>
    <w:rsid w:val="00556DB1"/>
    <w:rsid w:val="005638DA"/>
    <w:rsid w:val="00566FF2"/>
    <w:rsid w:val="0056746F"/>
    <w:rsid w:val="00571010"/>
    <w:rsid w:val="005715FC"/>
    <w:rsid w:val="00571B14"/>
    <w:rsid w:val="005743AB"/>
    <w:rsid w:val="005839F5"/>
    <w:rsid w:val="00583F0D"/>
    <w:rsid w:val="005843ED"/>
    <w:rsid w:val="005929E7"/>
    <w:rsid w:val="00596683"/>
    <w:rsid w:val="00596E56"/>
    <w:rsid w:val="005A0170"/>
    <w:rsid w:val="005A0C8D"/>
    <w:rsid w:val="005B1A8D"/>
    <w:rsid w:val="005B2182"/>
    <w:rsid w:val="005B606D"/>
    <w:rsid w:val="005C17EB"/>
    <w:rsid w:val="005C1B7A"/>
    <w:rsid w:val="005C35F3"/>
    <w:rsid w:val="005C59C0"/>
    <w:rsid w:val="005D3813"/>
    <w:rsid w:val="005D7AFE"/>
    <w:rsid w:val="005E1287"/>
    <w:rsid w:val="005E386F"/>
    <w:rsid w:val="005E3B26"/>
    <w:rsid w:val="005E52F9"/>
    <w:rsid w:val="005F4513"/>
    <w:rsid w:val="005F54FC"/>
    <w:rsid w:val="0060034A"/>
    <w:rsid w:val="00603536"/>
    <w:rsid w:val="00607BCD"/>
    <w:rsid w:val="00614168"/>
    <w:rsid w:val="0062153D"/>
    <w:rsid w:val="006238E3"/>
    <w:rsid w:val="0062753D"/>
    <w:rsid w:val="0063239B"/>
    <w:rsid w:val="006349B9"/>
    <w:rsid w:val="00635BDC"/>
    <w:rsid w:val="006477FF"/>
    <w:rsid w:val="00647ABA"/>
    <w:rsid w:val="00652584"/>
    <w:rsid w:val="0065323B"/>
    <w:rsid w:val="00653FC0"/>
    <w:rsid w:val="006559C4"/>
    <w:rsid w:val="00656C55"/>
    <w:rsid w:val="00656D82"/>
    <w:rsid w:val="00664901"/>
    <w:rsid w:val="00664AED"/>
    <w:rsid w:val="00664CFE"/>
    <w:rsid w:val="00667FFA"/>
    <w:rsid w:val="00670A28"/>
    <w:rsid w:val="00670D4E"/>
    <w:rsid w:val="00671392"/>
    <w:rsid w:val="006718A3"/>
    <w:rsid w:val="00673956"/>
    <w:rsid w:val="00674753"/>
    <w:rsid w:val="00680636"/>
    <w:rsid w:val="00682A55"/>
    <w:rsid w:val="0068316D"/>
    <w:rsid w:val="00684D84"/>
    <w:rsid w:val="00684F9C"/>
    <w:rsid w:val="00685E0A"/>
    <w:rsid w:val="00690EAB"/>
    <w:rsid w:val="006924F4"/>
    <w:rsid w:val="006930B3"/>
    <w:rsid w:val="006942E3"/>
    <w:rsid w:val="006A58DF"/>
    <w:rsid w:val="006B1324"/>
    <w:rsid w:val="006B2A77"/>
    <w:rsid w:val="006B48D9"/>
    <w:rsid w:val="006B52C3"/>
    <w:rsid w:val="006B59D3"/>
    <w:rsid w:val="006C2E8E"/>
    <w:rsid w:val="006C4470"/>
    <w:rsid w:val="006C733B"/>
    <w:rsid w:val="006C79DD"/>
    <w:rsid w:val="006D0768"/>
    <w:rsid w:val="006D0DAF"/>
    <w:rsid w:val="006D2D58"/>
    <w:rsid w:val="006D539F"/>
    <w:rsid w:val="006E5C4A"/>
    <w:rsid w:val="006E7731"/>
    <w:rsid w:val="006E7900"/>
    <w:rsid w:val="006F0B76"/>
    <w:rsid w:val="006F1B59"/>
    <w:rsid w:val="006F2FCC"/>
    <w:rsid w:val="006F4FEF"/>
    <w:rsid w:val="006F55AE"/>
    <w:rsid w:val="006F5A01"/>
    <w:rsid w:val="006F64B1"/>
    <w:rsid w:val="006F6961"/>
    <w:rsid w:val="007003FD"/>
    <w:rsid w:val="00700445"/>
    <w:rsid w:val="00701BF4"/>
    <w:rsid w:val="007029C1"/>
    <w:rsid w:val="00702A30"/>
    <w:rsid w:val="00703365"/>
    <w:rsid w:val="00703381"/>
    <w:rsid w:val="0070494C"/>
    <w:rsid w:val="00707B9D"/>
    <w:rsid w:val="00711B38"/>
    <w:rsid w:val="00714A7F"/>
    <w:rsid w:val="00716E17"/>
    <w:rsid w:val="00716F82"/>
    <w:rsid w:val="00722259"/>
    <w:rsid w:val="00734087"/>
    <w:rsid w:val="007346EB"/>
    <w:rsid w:val="00736502"/>
    <w:rsid w:val="0073702E"/>
    <w:rsid w:val="00740173"/>
    <w:rsid w:val="00741AEE"/>
    <w:rsid w:val="007429B9"/>
    <w:rsid w:val="00746740"/>
    <w:rsid w:val="0074714B"/>
    <w:rsid w:val="0075134F"/>
    <w:rsid w:val="00753E7C"/>
    <w:rsid w:val="00756F43"/>
    <w:rsid w:val="007605FB"/>
    <w:rsid w:val="00763FA6"/>
    <w:rsid w:val="00764149"/>
    <w:rsid w:val="00766FDE"/>
    <w:rsid w:val="00771522"/>
    <w:rsid w:val="007721AB"/>
    <w:rsid w:val="0077250C"/>
    <w:rsid w:val="00772666"/>
    <w:rsid w:val="00772B1B"/>
    <w:rsid w:val="00773E61"/>
    <w:rsid w:val="00774305"/>
    <w:rsid w:val="00774CB2"/>
    <w:rsid w:val="00774CF9"/>
    <w:rsid w:val="00775475"/>
    <w:rsid w:val="007766CE"/>
    <w:rsid w:val="007767C2"/>
    <w:rsid w:val="007779D8"/>
    <w:rsid w:val="00777E63"/>
    <w:rsid w:val="00780123"/>
    <w:rsid w:val="00782EBA"/>
    <w:rsid w:val="00783816"/>
    <w:rsid w:val="00785AE0"/>
    <w:rsid w:val="007864DC"/>
    <w:rsid w:val="00792E57"/>
    <w:rsid w:val="0079305A"/>
    <w:rsid w:val="00793C53"/>
    <w:rsid w:val="00797C15"/>
    <w:rsid w:val="007A1B59"/>
    <w:rsid w:val="007B12B1"/>
    <w:rsid w:val="007B6DED"/>
    <w:rsid w:val="007C1752"/>
    <w:rsid w:val="007C30FB"/>
    <w:rsid w:val="007C34E2"/>
    <w:rsid w:val="007C501D"/>
    <w:rsid w:val="007D061A"/>
    <w:rsid w:val="007D0897"/>
    <w:rsid w:val="007D1356"/>
    <w:rsid w:val="007D357D"/>
    <w:rsid w:val="007D46F6"/>
    <w:rsid w:val="007E07BB"/>
    <w:rsid w:val="007E4E2B"/>
    <w:rsid w:val="007E58B0"/>
    <w:rsid w:val="007E6171"/>
    <w:rsid w:val="007F101C"/>
    <w:rsid w:val="007F4AAB"/>
    <w:rsid w:val="007F6EB2"/>
    <w:rsid w:val="007F7CC9"/>
    <w:rsid w:val="0080126F"/>
    <w:rsid w:val="008047A3"/>
    <w:rsid w:val="00804FCA"/>
    <w:rsid w:val="00813A25"/>
    <w:rsid w:val="00815947"/>
    <w:rsid w:val="00820508"/>
    <w:rsid w:val="00821824"/>
    <w:rsid w:val="00824ECA"/>
    <w:rsid w:val="008250E0"/>
    <w:rsid w:val="00826240"/>
    <w:rsid w:val="00827E1F"/>
    <w:rsid w:val="008319E7"/>
    <w:rsid w:val="00833481"/>
    <w:rsid w:val="00834F19"/>
    <w:rsid w:val="00836E16"/>
    <w:rsid w:val="008468A8"/>
    <w:rsid w:val="00851D87"/>
    <w:rsid w:val="0085537F"/>
    <w:rsid w:val="008565BD"/>
    <w:rsid w:val="008565CE"/>
    <w:rsid w:val="0086120B"/>
    <w:rsid w:val="00862FB7"/>
    <w:rsid w:val="00863884"/>
    <w:rsid w:val="00864A96"/>
    <w:rsid w:val="00864B0F"/>
    <w:rsid w:val="00866045"/>
    <w:rsid w:val="008732DA"/>
    <w:rsid w:val="00873DBD"/>
    <w:rsid w:val="00877E68"/>
    <w:rsid w:val="00877F66"/>
    <w:rsid w:val="00880C59"/>
    <w:rsid w:val="00880FB1"/>
    <w:rsid w:val="00884C02"/>
    <w:rsid w:val="0088705B"/>
    <w:rsid w:val="008901EA"/>
    <w:rsid w:val="00891FD4"/>
    <w:rsid w:val="00894E4D"/>
    <w:rsid w:val="00896E68"/>
    <w:rsid w:val="00896E8B"/>
    <w:rsid w:val="00897603"/>
    <w:rsid w:val="00897E51"/>
    <w:rsid w:val="008A3C9F"/>
    <w:rsid w:val="008A4C6A"/>
    <w:rsid w:val="008A7650"/>
    <w:rsid w:val="008B2989"/>
    <w:rsid w:val="008B47FB"/>
    <w:rsid w:val="008C0681"/>
    <w:rsid w:val="008C2D35"/>
    <w:rsid w:val="008C570F"/>
    <w:rsid w:val="008C65F4"/>
    <w:rsid w:val="008D0BAD"/>
    <w:rsid w:val="008D2789"/>
    <w:rsid w:val="008D5436"/>
    <w:rsid w:val="008D663B"/>
    <w:rsid w:val="008D717F"/>
    <w:rsid w:val="008E0DBD"/>
    <w:rsid w:val="008E20D1"/>
    <w:rsid w:val="008E3985"/>
    <w:rsid w:val="008E6580"/>
    <w:rsid w:val="008F1E0D"/>
    <w:rsid w:val="008F31AD"/>
    <w:rsid w:val="008F3C33"/>
    <w:rsid w:val="008F6AD7"/>
    <w:rsid w:val="008F7E34"/>
    <w:rsid w:val="00902B4B"/>
    <w:rsid w:val="00907D05"/>
    <w:rsid w:val="0091030C"/>
    <w:rsid w:val="00911332"/>
    <w:rsid w:val="0091158D"/>
    <w:rsid w:val="00911922"/>
    <w:rsid w:val="00913E4F"/>
    <w:rsid w:val="00914633"/>
    <w:rsid w:val="00914F1F"/>
    <w:rsid w:val="009209F3"/>
    <w:rsid w:val="0092300A"/>
    <w:rsid w:val="00923AA9"/>
    <w:rsid w:val="009269A3"/>
    <w:rsid w:val="009325C7"/>
    <w:rsid w:val="00933B2D"/>
    <w:rsid w:val="0093405D"/>
    <w:rsid w:val="0093514B"/>
    <w:rsid w:val="00937F05"/>
    <w:rsid w:val="0095332C"/>
    <w:rsid w:val="00953832"/>
    <w:rsid w:val="009538F3"/>
    <w:rsid w:val="00954C71"/>
    <w:rsid w:val="00963305"/>
    <w:rsid w:val="0096367F"/>
    <w:rsid w:val="00964F71"/>
    <w:rsid w:val="0096689B"/>
    <w:rsid w:val="00976FCE"/>
    <w:rsid w:val="00982B36"/>
    <w:rsid w:val="00982ECD"/>
    <w:rsid w:val="00987071"/>
    <w:rsid w:val="0098777E"/>
    <w:rsid w:val="00993A4F"/>
    <w:rsid w:val="009A023F"/>
    <w:rsid w:val="009A3C22"/>
    <w:rsid w:val="009A436A"/>
    <w:rsid w:val="009A656C"/>
    <w:rsid w:val="009B4E37"/>
    <w:rsid w:val="009B70AB"/>
    <w:rsid w:val="009C168A"/>
    <w:rsid w:val="009D190F"/>
    <w:rsid w:val="009D2DA6"/>
    <w:rsid w:val="009D38F7"/>
    <w:rsid w:val="009D595F"/>
    <w:rsid w:val="009D6FF1"/>
    <w:rsid w:val="009D730B"/>
    <w:rsid w:val="009D7DEC"/>
    <w:rsid w:val="009D7EDE"/>
    <w:rsid w:val="009E07C7"/>
    <w:rsid w:val="009E0AB3"/>
    <w:rsid w:val="009E0CA4"/>
    <w:rsid w:val="009E4AD7"/>
    <w:rsid w:val="009E5B9D"/>
    <w:rsid w:val="009F1147"/>
    <w:rsid w:val="009F5B83"/>
    <w:rsid w:val="009F66EF"/>
    <w:rsid w:val="00A037AA"/>
    <w:rsid w:val="00A046CC"/>
    <w:rsid w:val="00A067B3"/>
    <w:rsid w:val="00A14713"/>
    <w:rsid w:val="00A15660"/>
    <w:rsid w:val="00A1604E"/>
    <w:rsid w:val="00A21CA0"/>
    <w:rsid w:val="00A26670"/>
    <w:rsid w:val="00A30181"/>
    <w:rsid w:val="00A33F91"/>
    <w:rsid w:val="00A347E0"/>
    <w:rsid w:val="00A36F36"/>
    <w:rsid w:val="00A40B6F"/>
    <w:rsid w:val="00A41F53"/>
    <w:rsid w:val="00A44A40"/>
    <w:rsid w:val="00A4680D"/>
    <w:rsid w:val="00A46872"/>
    <w:rsid w:val="00A47559"/>
    <w:rsid w:val="00A50D21"/>
    <w:rsid w:val="00A50F91"/>
    <w:rsid w:val="00A52F41"/>
    <w:rsid w:val="00A53808"/>
    <w:rsid w:val="00A5571F"/>
    <w:rsid w:val="00A56B03"/>
    <w:rsid w:val="00A62222"/>
    <w:rsid w:val="00A62768"/>
    <w:rsid w:val="00A63949"/>
    <w:rsid w:val="00A649EB"/>
    <w:rsid w:val="00A67598"/>
    <w:rsid w:val="00A7206B"/>
    <w:rsid w:val="00A73D2A"/>
    <w:rsid w:val="00A75B91"/>
    <w:rsid w:val="00A80143"/>
    <w:rsid w:val="00A82478"/>
    <w:rsid w:val="00A82C2D"/>
    <w:rsid w:val="00A839D1"/>
    <w:rsid w:val="00A83F00"/>
    <w:rsid w:val="00A904B7"/>
    <w:rsid w:val="00A9055E"/>
    <w:rsid w:val="00A95017"/>
    <w:rsid w:val="00A9509C"/>
    <w:rsid w:val="00AA041F"/>
    <w:rsid w:val="00AA15D4"/>
    <w:rsid w:val="00AA324C"/>
    <w:rsid w:val="00AA3E48"/>
    <w:rsid w:val="00AB3D61"/>
    <w:rsid w:val="00AB5E81"/>
    <w:rsid w:val="00AC3349"/>
    <w:rsid w:val="00AC3D4E"/>
    <w:rsid w:val="00AC603E"/>
    <w:rsid w:val="00AC6811"/>
    <w:rsid w:val="00AD5225"/>
    <w:rsid w:val="00AD53DD"/>
    <w:rsid w:val="00AD568B"/>
    <w:rsid w:val="00AD650E"/>
    <w:rsid w:val="00AD7104"/>
    <w:rsid w:val="00AE194D"/>
    <w:rsid w:val="00AE2383"/>
    <w:rsid w:val="00AE64B7"/>
    <w:rsid w:val="00AE6B2B"/>
    <w:rsid w:val="00AE79A7"/>
    <w:rsid w:val="00AF5F7F"/>
    <w:rsid w:val="00B01302"/>
    <w:rsid w:val="00B03613"/>
    <w:rsid w:val="00B03953"/>
    <w:rsid w:val="00B03D5E"/>
    <w:rsid w:val="00B040CE"/>
    <w:rsid w:val="00B06BB7"/>
    <w:rsid w:val="00B07234"/>
    <w:rsid w:val="00B16053"/>
    <w:rsid w:val="00B166C9"/>
    <w:rsid w:val="00B2112D"/>
    <w:rsid w:val="00B3174F"/>
    <w:rsid w:val="00B35389"/>
    <w:rsid w:val="00B35670"/>
    <w:rsid w:val="00B360B9"/>
    <w:rsid w:val="00B40F73"/>
    <w:rsid w:val="00B44F51"/>
    <w:rsid w:val="00B47289"/>
    <w:rsid w:val="00B51319"/>
    <w:rsid w:val="00B514F9"/>
    <w:rsid w:val="00B516EE"/>
    <w:rsid w:val="00B538F9"/>
    <w:rsid w:val="00B54A1D"/>
    <w:rsid w:val="00B5597A"/>
    <w:rsid w:val="00B56E40"/>
    <w:rsid w:val="00B573E0"/>
    <w:rsid w:val="00B57AB6"/>
    <w:rsid w:val="00B60DC5"/>
    <w:rsid w:val="00B61B49"/>
    <w:rsid w:val="00B63DBE"/>
    <w:rsid w:val="00B65CD0"/>
    <w:rsid w:val="00B73692"/>
    <w:rsid w:val="00B74825"/>
    <w:rsid w:val="00B75375"/>
    <w:rsid w:val="00B77502"/>
    <w:rsid w:val="00B840C6"/>
    <w:rsid w:val="00B87050"/>
    <w:rsid w:val="00B9086D"/>
    <w:rsid w:val="00B90990"/>
    <w:rsid w:val="00B948BC"/>
    <w:rsid w:val="00B95073"/>
    <w:rsid w:val="00B9520D"/>
    <w:rsid w:val="00B95DB8"/>
    <w:rsid w:val="00BA1701"/>
    <w:rsid w:val="00BB2B5A"/>
    <w:rsid w:val="00BB485E"/>
    <w:rsid w:val="00BB7D5F"/>
    <w:rsid w:val="00BC29A5"/>
    <w:rsid w:val="00BC31ED"/>
    <w:rsid w:val="00BC5C69"/>
    <w:rsid w:val="00BC5D4C"/>
    <w:rsid w:val="00BC79AF"/>
    <w:rsid w:val="00BD0D6E"/>
    <w:rsid w:val="00BD0F7C"/>
    <w:rsid w:val="00BD0F85"/>
    <w:rsid w:val="00BD0FC2"/>
    <w:rsid w:val="00BE1FFE"/>
    <w:rsid w:val="00BE2C83"/>
    <w:rsid w:val="00BE2F2E"/>
    <w:rsid w:val="00BE41BA"/>
    <w:rsid w:val="00BE43EB"/>
    <w:rsid w:val="00BE4BCB"/>
    <w:rsid w:val="00BE4EA2"/>
    <w:rsid w:val="00BE7CD7"/>
    <w:rsid w:val="00BF0964"/>
    <w:rsid w:val="00BF1838"/>
    <w:rsid w:val="00BF1F1A"/>
    <w:rsid w:val="00BF5FE6"/>
    <w:rsid w:val="00BF6D8B"/>
    <w:rsid w:val="00C006D3"/>
    <w:rsid w:val="00C035E8"/>
    <w:rsid w:val="00C03AC5"/>
    <w:rsid w:val="00C04FF4"/>
    <w:rsid w:val="00C06205"/>
    <w:rsid w:val="00C07C21"/>
    <w:rsid w:val="00C11DA5"/>
    <w:rsid w:val="00C15811"/>
    <w:rsid w:val="00C177FC"/>
    <w:rsid w:val="00C2026F"/>
    <w:rsid w:val="00C2051F"/>
    <w:rsid w:val="00C2367F"/>
    <w:rsid w:val="00C30B56"/>
    <w:rsid w:val="00C32EF2"/>
    <w:rsid w:val="00C33430"/>
    <w:rsid w:val="00C34693"/>
    <w:rsid w:val="00C36267"/>
    <w:rsid w:val="00C41024"/>
    <w:rsid w:val="00C426FA"/>
    <w:rsid w:val="00C43638"/>
    <w:rsid w:val="00C466E5"/>
    <w:rsid w:val="00C4716E"/>
    <w:rsid w:val="00C47DDF"/>
    <w:rsid w:val="00C52C1F"/>
    <w:rsid w:val="00C53E28"/>
    <w:rsid w:val="00C5565E"/>
    <w:rsid w:val="00C6042F"/>
    <w:rsid w:val="00C6169E"/>
    <w:rsid w:val="00C723E7"/>
    <w:rsid w:val="00C756D4"/>
    <w:rsid w:val="00C77616"/>
    <w:rsid w:val="00C77632"/>
    <w:rsid w:val="00C81615"/>
    <w:rsid w:val="00C835CB"/>
    <w:rsid w:val="00C856B1"/>
    <w:rsid w:val="00C85C11"/>
    <w:rsid w:val="00C91B39"/>
    <w:rsid w:val="00C93DB5"/>
    <w:rsid w:val="00C96355"/>
    <w:rsid w:val="00C97FD5"/>
    <w:rsid w:val="00CA10A2"/>
    <w:rsid w:val="00CA2C6F"/>
    <w:rsid w:val="00CA73F3"/>
    <w:rsid w:val="00CB009E"/>
    <w:rsid w:val="00CB15EC"/>
    <w:rsid w:val="00CB44D4"/>
    <w:rsid w:val="00CB6B08"/>
    <w:rsid w:val="00CB6B99"/>
    <w:rsid w:val="00CB784D"/>
    <w:rsid w:val="00CC2C1C"/>
    <w:rsid w:val="00CC4C4F"/>
    <w:rsid w:val="00CC6BA2"/>
    <w:rsid w:val="00CD3D13"/>
    <w:rsid w:val="00CD50D2"/>
    <w:rsid w:val="00CE0635"/>
    <w:rsid w:val="00CE7CEA"/>
    <w:rsid w:val="00CF24BC"/>
    <w:rsid w:val="00CF3333"/>
    <w:rsid w:val="00D052CA"/>
    <w:rsid w:val="00D0754B"/>
    <w:rsid w:val="00D07D70"/>
    <w:rsid w:val="00D11C8C"/>
    <w:rsid w:val="00D1217E"/>
    <w:rsid w:val="00D15499"/>
    <w:rsid w:val="00D15E1C"/>
    <w:rsid w:val="00D2375E"/>
    <w:rsid w:val="00D27A5F"/>
    <w:rsid w:val="00D314E0"/>
    <w:rsid w:val="00D32E18"/>
    <w:rsid w:val="00D346E5"/>
    <w:rsid w:val="00D34A47"/>
    <w:rsid w:val="00D42346"/>
    <w:rsid w:val="00D433C6"/>
    <w:rsid w:val="00D46149"/>
    <w:rsid w:val="00D463C0"/>
    <w:rsid w:val="00D653C7"/>
    <w:rsid w:val="00D664A4"/>
    <w:rsid w:val="00D67E38"/>
    <w:rsid w:val="00D73356"/>
    <w:rsid w:val="00D74168"/>
    <w:rsid w:val="00D74181"/>
    <w:rsid w:val="00D74F16"/>
    <w:rsid w:val="00D756EF"/>
    <w:rsid w:val="00D82B04"/>
    <w:rsid w:val="00D830F5"/>
    <w:rsid w:val="00D83F18"/>
    <w:rsid w:val="00D85F19"/>
    <w:rsid w:val="00D936B3"/>
    <w:rsid w:val="00D96807"/>
    <w:rsid w:val="00DA50AA"/>
    <w:rsid w:val="00DA5716"/>
    <w:rsid w:val="00DB19D8"/>
    <w:rsid w:val="00DB2A77"/>
    <w:rsid w:val="00DB4CE0"/>
    <w:rsid w:val="00DB6357"/>
    <w:rsid w:val="00DB6D2F"/>
    <w:rsid w:val="00DB7E0D"/>
    <w:rsid w:val="00DC0300"/>
    <w:rsid w:val="00DC220A"/>
    <w:rsid w:val="00DC245B"/>
    <w:rsid w:val="00DC47C6"/>
    <w:rsid w:val="00DC5A7C"/>
    <w:rsid w:val="00DD53C9"/>
    <w:rsid w:val="00DE221F"/>
    <w:rsid w:val="00DE2628"/>
    <w:rsid w:val="00DE4DE4"/>
    <w:rsid w:val="00DE51D4"/>
    <w:rsid w:val="00DF0137"/>
    <w:rsid w:val="00DF2674"/>
    <w:rsid w:val="00E002C2"/>
    <w:rsid w:val="00E05B2D"/>
    <w:rsid w:val="00E067AA"/>
    <w:rsid w:val="00E069D4"/>
    <w:rsid w:val="00E06C82"/>
    <w:rsid w:val="00E07514"/>
    <w:rsid w:val="00E134BA"/>
    <w:rsid w:val="00E135B2"/>
    <w:rsid w:val="00E16AA8"/>
    <w:rsid w:val="00E27F22"/>
    <w:rsid w:val="00E30E01"/>
    <w:rsid w:val="00E31497"/>
    <w:rsid w:val="00E3211D"/>
    <w:rsid w:val="00E37758"/>
    <w:rsid w:val="00E37B5D"/>
    <w:rsid w:val="00E4033A"/>
    <w:rsid w:val="00E41EED"/>
    <w:rsid w:val="00E43E11"/>
    <w:rsid w:val="00E454D8"/>
    <w:rsid w:val="00E45603"/>
    <w:rsid w:val="00E45D0A"/>
    <w:rsid w:val="00E468D1"/>
    <w:rsid w:val="00E47DB5"/>
    <w:rsid w:val="00E50838"/>
    <w:rsid w:val="00E53226"/>
    <w:rsid w:val="00E53B7E"/>
    <w:rsid w:val="00E745A9"/>
    <w:rsid w:val="00E758D0"/>
    <w:rsid w:val="00E76284"/>
    <w:rsid w:val="00E77006"/>
    <w:rsid w:val="00E81ACD"/>
    <w:rsid w:val="00E83E91"/>
    <w:rsid w:val="00E8458B"/>
    <w:rsid w:val="00E84708"/>
    <w:rsid w:val="00E85C23"/>
    <w:rsid w:val="00E860DF"/>
    <w:rsid w:val="00E87B09"/>
    <w:rsid w:val="00E913D3"/>
    <w:rsid w:val="00E9522D"/>
    <w:rsid w:val="00E96507"/>
    <w:rsid w:val="00E96F83"/>
    <w:rsid w:val="00EA0C43"/>
    <w:rsid w:val="00EA592B"/>
    <w:rsid w:val="00EB0772"/>
    <w:rsid w:val="00EB2A94"/>
    <w:rsid w:val="00EB2F2B"/>
    <w:rsid w:val="00EB5EAB"/>
    <w:rsid w:val="00EB5F7B"/>
    <w:rsid w:val="00EB61B7"/>
    <w:rsid w:val="00EC1002"/>
    <w:rsid w:val="00EC4CCA"/>
    <w:rsid w:val="00EC59F1"/>
    <w:rsid w:val="00EC68CE"/>
    <w:rsid w:val="00EC7CAA"/>
    <w:rsid w:val="00ED1434"/>
    <w:rsid w:val="00ED231B"/>
    <w:rsid w:val="00EE0DB8"/>
    <w:rsid w:val="00EE120A"/>
    <w:rsid w:val="00EE18D2"/>
    <w:rsid w:val="00EE1A93"/>
    <w:rsid w:val="00EE2D53"/>
    <w:rsid w:val="00EE318E"/>
    <w:rsid w:val="00EE4F2A"/>
    <w:rsid w:val="00EE51B9"/>
    <w:rsid w:val="00EF25EA"/>
    <w:rsid w:val="00EF4229"/>
    <w:rsid w:val="00F01D2F"/>
    <w:rsid w:val="00F02E76"/>
    <w:rsid w:val="00F030E1"/>
    <w:rsid w:val="00F04F1B"/>
    <w:rsid w:val="00F05BB7"/>
    <w:rsid w:val="00F05C4D"/>
    <w:rsid w:val="00F06AAA"/>
    <w:rsid w:val="00F07535"/>
    <w:rsid w:val="00F10C39"/>
    <w:rsid w:val="00F11786"/>
    <w:rsid w:val="00F118F5"/>
    <w:rsid w:val="00F11F00"/>
    <w:rsid w:val="00F121C3"/>
    <w:rsid w:val="00F1341A"/>
    <w:rsid w:val="00F14D02"/>
    <w:rsid w:val="00F175C0"/>
    <w:rsid w:val="00F21212"/>
    <w:rsid w:val="00F23DE6"/>
    <w:rsid w:val="00F245DE"/>
    <w:rsid w:val="00F24C4A"/>
    <w:rsid w:val="00F257F8"/>
    <w:rsid w:val="00F25E2C"/>
    <w:rsid w:val="00F261A1"/>
    <w:rsid w:val="00F32555"/>
    <w:rsid w:val="00F32DF7"/>
    <w:rsid w:val="00F34D93"/>
    <w:rsid w:val="00F35F75"/>
    <w:rsid w:val="00F37CBE"/>
    <w:rsid w:val="00F435D8"/>
    <w:rsid w:val="00F47A1C"/>
    <w:rsid w:val="00F503AF"/>
    <w:rsid w:val="00F5344D"/>
    <w:rsid w:val="00F53EBF"/>
    <w:rsid w:val="00F5408D"/>
    <w:rsid w:val="00F601CC"/>
    <w:rsid w:val="00F61395"/>
    <w:rsid w:val="00F6394E"/>
    <w:rsid w:val="00F63EA5"/>
    <w:rsid w:val="00F63EC2"/>
    <w:rsid w:val="00F6438E"/>
    <w:rsid w:val="00F64969"/>
    <w:rsid w:val="00F66766"/>
    <w:rsid w:val="00F677AC"/>
    <w:rsid w:val="00F7189D"/>
    <w:rsid w:val="00F736CF"/>
    <w:rsid w:val="00F7490B"/>
    <w:rsid w:val="00F750E5"/>
    <w:rsid w:val="00F753DD"/>
    <w:rsid w:val="00F76523"/>
    <w:rsid w:val="00F82F8D"/>
    <w:rsid w:val="00F84D1C"/>
    <w:rsid w:val="00F853B1"/>
    <w:rsid w:val="00F864F4"/>
    <w:rsid w:val="00F868FF"/>
    <w:rsid w:val="00F91761"/>
    <w:rsid w:val="00F96165"/>
    <w:rsid w:val="00FA0083"/>
    <w:rsid w:val="00FA0E64"/>
    <w:rsid w:val="00FA0F80"/>
    <w:rsid w:val="00FA311C"/>
    <w:rsid w:val="00FA441E"/>
    <w:rsid w:val="00FA64FB"/>
    <w:rsid w:val="00FA7507"/>
    <w:rsid w:val="00FB3AFC"/>
    <w:rsid w:val="00FB3E6D"/>
    <w:rsid w:val="00FC00F9"/>
    <w:rsid w:val="00FC138F"/>
    <w:rsid w:val="00FC2C45"/>
    <w:rsid w:val="00FC3AC3"/>
    <w:rsid w:val="00FD2FD2"/>
    <w:rsid w:val="00FD6469"/>
    <w:rsid w:val="00FE05A9"/>
    <w:rsid w:val="00FE1D3F"/>
    <w:rsid w:val="00FE2BB4"/>
    <w:rsid w:val="00FE417A"/>
    <w:rsid w:val="00FE4285"/>
    <w:rsid w:val="00FE57BD"/>
    <w:rsid w:val="00FF0153"/>
    <w:rsid w:val="00FF158B"/>
    <w:rsid w:val="00FF5733"/>
    <w:rsid w:val="00FF63F4"/>
    <w:rsid w:val="00FF7EE9"/>
    <w:rsid w:val="0FA00FE5"/>
    <w:rsid w:val="10C6072B"/>
    <w:rsid w:val="1F530B91"/>
    <w:rsid w:val="2E050BB2"/>
    <w:rsid w:val="2E841311"/>
    <w:rsid w:val="31462CD4"/>
    <w:rsid w:val="34BB6ABF"/>
    <w:rsid w:val="34F92383"/>
    <w:rsid w:val="36916CAF"/>
    <w:rsid w:val="3D981696"/>
    <w:rsid w:val="3DAB2E9F"/>
    <w:rsid w:val="41D24B29"/>
    <w:rsid w:val="423E4FC0"/>
    <w:rsid w:val="44137D02"/>
    <w:rsid w:val="51EC6165"/>
    <w:rsid w:val="53E401A1"/>
    <w:rsid w:val="58E76762"/>
    <w:rsid w:val="59281479"/>
    <w:rsid w:val="60584635"/>
    <w:rsid w:val="65A303A6"/>
    <w:rsid w:val="73105952"/>
    <w:rsid w:val="76D47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99"/>
    <w:rPr>
      <w:sz w:val="18"/>
      <w:szCs w:val="18"/>
    </w:rPr>
  </w:style>
  <w:style w:type="character" w:customStyle="1" w:styleId="7">
    <w:name w:val="页脚 Char"/>
    <w:basedOn w:val="5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103</Words>
  <Characters>589</Characters>
  <Lines>4</Lines>
  <Paragraphs>1</Paragraphs>
  <TotalTime>74</TotalTime>
  <ScaleCrop>false</ScaleCrop>
  <LinksUpToDate>false</LinksUpToDate>
  <CharactersWithSpaces>691</CharactersWithSpaces>
  <Application>WPS Office_11.8.2.11020_F1E327BC-269C-435d-A152-05C5408002CA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2020-11-10T01:53:00Z</dcterms:created>
  <dc:creator>陈淑贞</dc:creator>
  <cp:lastModifiedBy>陈淑贞</cp:lastModifiedBy>
  <cp:lastPrinted>2021-06-25T01:47:00Z</cp:lastPrinted>
  <dcterms:modified xsi:type="dcterms:W3CDTF">2023-11-15T02:06:41Z</dcterms:modified>
  <cp:revision>80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2052-11.8.2.11020</vt:lpwstr>
  </property>
  <property fmtid="{D5CDD505-2E9C-101B-9397-08002B2CF9AE}" pid="3" name="ICV">
    <vt:lpwstr>C08B0F4B6DB94443B6CF99D104B0B582</vt:lpwstr>
  </property>
</Properties>
</file>