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自考《烹饪器械及设备》实践性环节考核大纲</w:t>
      </w:r>
    </w:p>
    <w:p>
      <w:pPr>
        <w:rPr>
          <w:rFonts w:hint="eastAsia"/>
          <w:lang w:val="en-US" w:eastAsia="zh-CN"/>
        </w:rPr>
      </w:pP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考核项目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3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烹饪器械及设备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考核目的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熟知烹饪器械与设备的结构、组成、工作原理，使用、维护、维修、器械的选择和配置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常用设备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微波炉、烤炉、电饭煲、和面机、压面机、小型搅拌机、冰箱、油烟机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基本要求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熟知烹饪器械及设备的发展概况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掌握器具及设备的构成和分类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掌握器具和设备的工作原理、使用及维修护理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掌握烹饪器械的选择方法及了解设备配置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实践操作考核，现场抽题、现场操作、现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场打分。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考核范围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考生的仪容仪表（干净、整洁、端庄大方）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实践操作过程中的操作规范、操作能力、操作环节正确有序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熟知操作步骤、器械组成、工作原理、并正确使用及维护维修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掌握常用的烹饪设备，工作特点、结构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必读、参考书目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《烹饪器械及设备》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考核目标：让考生正确使用器械，熟知设备工作原理，各部分组成及维护维修以及在配置的选择上合理、恰当。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考核内容：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油烟机或压面机部分零件的拆装、正确的操作姿势、使用方式以及维护维修及清洗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（考生在30min内完成考核，要求的操作正确有序，安装及拆卸正确、清洗操作无误）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考核方法：结合学习的理论基础，熟记器械结构，工作原理，零件组成，正确清洗、拆装。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Style w:val="5"/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Style w:val="5"/>
          <w:rFonts w:hint="eastAsia" w:ascii="仿宋" w:hAnsi="仿宋" w:eastAsia="仿宋" w:cs="仿宋"/>
          <w:sz w:val="32"/>
          <w:szCs w:val="32"/>
          <w:lang w:val="en-US" w:eastAsia="zh-CN"/>
        </w:rPr>
        <w:t>考核报告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jc w:val="center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评分细则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eastAsia="宋体"/>
          <w:b/>
          <w:lang w:eastAsia="zh-CN"/>
        </w:rPr>
      </w:pPr>
      <w:r>
        <w:rPr>
          <w:rFonts w:hint="eastAsia"/>
          <w:b/>
          <w:lang w:eastAsia="zh-CN"/>
        </w:rPr>
        <w:t>试题：油烟机、压面机部分零件拆装与组合</w:t>
      </w:r>
    </w:p>
    <w:tbl>
      <w:tblPr>
        <w:tblStyle w:val="3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168"/>
        <w:gridCol w:w="1486"/>
        <w:gridCol w:w="3990"/>
        <w:gridCol w:w="802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评分项目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评分要点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评分标准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现场卫生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设备用具、个人卫生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（1）工作服不整洁，酌情扣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分（2）设备用具卫生差，酌情扣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操作姿势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姿势正确、熟练利落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（1）操作姿势不规范，酌情扣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分（2）操作姿势不流畅，酌情扣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5分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操作安全、规范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操作流程安全规范、准确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（1）操作中出现不安全因素，酌情扣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分（2）制作流程不合理，酌情扣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10分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D315E9"/>
    <w:multiLevelType w:val="singleLevel"/>
    <w:tmpl w:val="B5D315E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224679"/>
    <w:multiLevelType w:val="singleLevel"/>
    <w:tmpl w:val="BE224679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2">
    <w:nsid w:val="FBC3ADE4"/>
    <w:multiLevelType w:val="singleLevel"/>
    <w:tmpl w:val="FBC3ADE4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3">
    <w:nsid w:val="73AE605A"/>
    <w:multiLevelType w:val="singleLevel"/>
    <w:tmpl w:val="73AE605A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31751"/>
    <w:rsid w:val="06FD2731"/>
    <w:rsid w:val="19B84AD8"/>
    <w:rsid w:val="290C391F"/>
    <w:rsid w:val="359D2B74"/>
    <w:rsid w:val="447D5762"/>
    <w:rsid w:val="4B386BC8"/>
    <w:rsid w:val="51075AFE"/>
    <w:rsid w:val="5C331751"/>
    <w:rsid w:val="6678771F"/>
    <w:rsid w:val="72471D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link w:val="5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6 Char"/>
    <w:link w:val="2"/>
    <w:qFormat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2021-07-08T14:48:00Z</dcterms:created>
  <dc:creator>love</dc:creator>
  <cp:lastModifiedBy>久安乡 小敖</cp:lastModifiedBy>
  <dcterms:modified xsi:type="dcterms:W3CDTF">2021-08-25T04:26:05Z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E4979E3F021D4226BA2B11C3A16E12C1</vt:lpwstr>
  </property>
</Properties>
</file>